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B372A" w14:textId="1AA28F4D" w:rsidR="00FE6BFB" w:rsidRDefault="00FE6BFB" w:rsidP="006870E7">
      <w:pPr>
        <w:spacing w:after="0" w:line="360" w:lineRule="auto"/>
        <w:ind w:left="-630" w:firstLine="630"/>
        <w:rPr>
          <w:rFonts w:ascii="Times New Roman" w:hAnsi="Times New Roman" w:cs="Times New Roman"/>
          <w:b/>
          <w:bCs/>
          <w:u w:val="single"/>
        </w:rPr>
      </w:pPr>
      <w:r w:rsidRPr="008D6503">
        <w:rPr>
          <w:rFonts w:ascii="Times New Roman" w:hAnsi="Times New Roman" w:cs="Times New Roman"/>
          <w:b/>
          <w:bCs/>
          <w:u w:val="single"/>
        </w:rPr>
        <w:t xml:space="preserve">FOR IMMEDIATE RELEASE </w:t>
      </w:r>
    </w:p>
    <w:p w14:paraId="33FFC3CF" w14:textId="77777777" w:rsidR="006870E7" w:rsidRPr="008D6503" w:rsidRDefault="006870E7" w:rsidP="006870E7">
      <w:pPr>
        <w:spacing w:after="0" w:line="360" w:lineRule="auto"/>
        <w:ind w:left="-630" w:firstLine="630"/>
        <w:rPr>
          <w:rFonts w:ascii="Times New Roman" w:hAnsi="Times New Roman" w:cs="Times New Roman"/>
          <w:b/>
          <w:bCs/>
          <w:u w:val="single"/>
        </w:rPr>
      </w:pPr>
    </w:p>
    <w:p w14:paraId="797AEC89" w14:textId="77777777" w:rsidR="00431D57" w:rsidRDefault="00302167" w:rsidP="00431D57">
      <w:pPr>
        <w:spacing w:after="0" w:line="360" w:lineRule="auto"/>
        <w:jc w:val="center"/>
        <w:rPr>
          <w:rFonts w:ascii="Times New Roman" w:hAnsi="Times New Roman" w:cs="Times New Roman"/>
          <w:b/>
          <w:caps/>
        </w:rPr>
      </w:pPr>
      <w:r>
        <w:rPr>
          <w:rFonts w:ascii="Times New Roman" w:hAnsi="Times New Roman" w:cs="Times New Roman"/>
          <w:b/>
          <w:caps/>
        </w:rPr>
        <w:t xml:space="preserve">HENRY SCHEIN MEDICAL ANNOUNCES WINNER OF ITS </w:t>
      </w:r>
      <w:r w:rsidR="003D5ABD" w:rsidRPr="005227C2">
        <w:rPr>
          <w:rFonts w:ascii="Times New Roman" w:hAnsi="Times New Roman" w:cs="Times New Roman"/>
          <w:b/>
          <w:caps/>
        </w:rPr>
        <w:t>2026 RISING STAR AWARD</w:t>
      </w:r>
    </w:p>
    <w:p w14:paraId="22C56043" w14:textId="77777777" w:rsidR="00431D57" w:rsidRDefault="00431D57" w:rsidP="00431D57">
      <w:pPr>
        <w:spacing w:after="0" w:line="360" w:lineRule="auto"/>
        <w:jc w:val="center"/>
        <w:rPr>
          <w:rFonts w:ascii="Times New Roman" w:hAnsi="Times New Roman" w:cs="Times New Roman"/>
          <w:b/>
          <w:caps/>
        </w:rPr>
      </w:pPr>
    </w:p>
    <w:p w14:paraId="326B425C" w14:textId="77777777" w:rsidR="00431D57" w:rsidRDefault="00431D57" w:rsidP="00431D57">
      <w:pPr>
        <w:spacing w:after="0" w:line="360" w:lineRule="auto"/>
        <w:jc w:val="center"/>
        <w:rPr>
          <w:rFonts w:ascii="Times New Roman" w:hAnsi="Times New Roman" w:cs="Times New Roman"/>
          <w:b/>
          <w:caps/>
        </w:rPr>
      </w:pPr>
      <w:r w:rsidRPr="0024516E">
        <w:rPr>
          <w:rFonts w:ascii="Times New Roman" w:hAnsi="Times New Roman" w:cs="Times New Roman"/>
          <w:b/>
          <w:i/>
          <w:iCs/>
        </w:rPr>
        <w:t>California-Based Athletic Trainer Honored for Commitment to Expanding Access to Care</w:t>
      </w:r>
    </w:p>
    <w:p w14:paraId="69E17C4A" w14:textId="77777777" w:rsidR="00431D57" w:rsidRDefault="00431D57" w:rsidP="00431D57">
      <w:pPr>
        <w:spacing w:after="0" w:line="360" w:lineRule="auto"/>
        <w:jc w:val="center"/>
        <w:rPr>
          <w:rFonts w:ascii="Times New Roman" w:hAnsi="Times New Roman" w:cs="Times New Roman"/>
          <w:b/>
          <w:caps/>
        </w:rPr>
      </w:pPr>
    </w:p>
    <w:p w14:paraId="697D7249" w14:textId="16316ED5" w:rsidR="009B7CAC" w:rsidRDefault="00431D57" w:rsidP="009B7CAC">
      <w:pPr>
        <w:spacing w:after="0" w:line="360" w:lineRule="auto"/>
        <w:rPr>
          <w:rFonts w:ascii="Times New Roman" w:hAnsi="Times New Roman" w:cs="Times New Roman"/>
          <w:b/>
          <w:caps/>
        </w:rPr>
      </w:pPr>
      <w:r w:rsidRPr="0024516E">
        <w:rPr>
          <w:rFonts w:ascii="Times New Roman" w:hAnsi="Times New Roman" w:cs="Times New Roman"/>
          <w:b/>
          <w:bCs/>
        </w:rPr>
        <w:t>MELVILLE, N.Y., April</w:t>
      </w:r>
      <w:r w:rsidR="00E3271B">
        <w:rPr>
          <w:rFonts w:ascii="Times New Roman" w:hAnsi="Times New Roman" w:cs="Times New Roman"/>
          <w:b/>
          <w:bCs/>
        </w:rPr>
        <w:t xml:space="preserve"> 9</w:t>
      </w:r>
      <w:r w:rsidRPr="0024516E">
        <w:rPr>
          <w:rFonts w:ascii="Times New Roman" w:hAnsi="Times New Roman" w:cs="Times New Roman"/>
          <w:b/>
          <w:bCs/>
        </w:rPr>
        <w:t>, 2026—</w:t>
      </w:r>
      <w:r w:rsidRPr="0024516E">
        <w:rPr>
          <w:rFonts w:ascii="Times New Roman" w:hAnsi="Times New Roman" w:cs="Times New Roman"/>
        </w:rPr>
        <w:t xml:space="preserve">Abby Robinson, MS, ATC, CES, </w:t>
      </w:r>
      <w:r w:rsidR="009B7CAC">
        <w:rPr>
          <w:rFonts w:ascii="Times New Roman" w:hAnsi="Times New Roman" w:cs="Times New Roman"/>
        </w:rPr>
        <w:t xml:space="preserve">an </w:t>
      </w:r>
      <w:r w:rsidR="009B7CAC" w:rsidRPr="0024516E">
        <w:rPr>
          <w:rFonts w:ascii="Times New Roman" w:hAnsi="Times New Roman" w:cs="Times New Roman"/>
        </w:rPr>
        <w:t xml:space="preserve">Athletic Trainer at </w:t>
      </w:r>
      <w:hyperlink r:id="rId10" w:history="1">
        <w:r w:rsidR="009B7CAC" w:rsidRPr="0024516E">
          <w:rPr>
            <w:rStyle w:val="Hyperlink"/>
            <w:rFonts w:ascii="Times New Roman" w:hAnsi="Times New Roman" w:cs="Times New Roman"/>
          </w:rPr>
          <w:t>Westminster High School</w:t>
        </w:r>
      </w:hyperlink>
      <w:r w:rsidR="009B7CAC" w:rsidRPr="0024516E">
        <w:rPr>
          <w:rFonts w:ascii="Times New Roman" w:hAnsi="Times New Roman" w:cs="Times New Roman"/>
        </w:rPr>
        <w:t xml:space="preserve"> in Westminster, California, has been</w:t>
      </w:r>
      <w:r w:rsidR="009B7CAC" w:rsidRPr="00AC6410">
        <w:rPr>
          <w:rFonts w:ascii="Times New Roman" w:hAnsi="Times New Roman" w:cs="Times New Roman"/>
        </w:rPr>
        <w:t xml:space="preserve"> named the winner of the sixth annual </w:t>
      </w:r>
      <w:hyperlink r:id="rId11" w:history="1">
        <w:r w:rsidR="009B7CAC" w:rsidRPr="00AC6410">
          <w:rPr>
            <w:rStyle w:val="Hyperlink"/>
            <w:rFonts w:ascii="Times New Roman" w:hAnsi="Times New Roman" w:cs="Times New Roman"/>
          </w:rPr>
          <w:t>Henry Schein Medical Athletics and Schools Rising Star Award</w:t>
        </w:r>
      </w:hyperlink>
      <w:r w:rsidR="009B7CAC" w:rsidRPr="00AC6410">
        <w:rPr>
          <w:rFonts w:ascii="Times New Roman" w:hAnsi="Times New Roman" w:cs="Times New Roman"/>
        </w:rPr>
        <w:t>. Th</w:t>
      </w:r>
      <w:r w:rsidR="00F2623A">
        <w:rPr>
          <w:rFonts w:ascii="Times New Roman" w:hAnsi="Times New Roman" w:cs="Times New Roman"/>
        </w:rPr>
        <w:t>is</w:t>
      </w:r>
      <w:r w:rsidR="009B7CAC" w:rsidRPr="00AC6410">
        <w:rPr>
          <w:rFonts w:ascii="Times New Roman" w:hAnsi="Times New Roman" w:cs="Times New Roman"/>
        </w:rPr>
        <w:t xml:space="preserve"> award </w:t>
      </w:r>
      <w:r w:rsidR="00393325">
        <w:rPr>
          <w:rFonts w:ascii="Times New Roman" w:hAnsi="Times New Roman" w:cs="Times New Roman"/>
        </w:rPr>
        <w:t>honors</w:t>
      </w:r>
      <w:r w:rsidR="009B7CAC" w:rsidRPr="00AC6410">
        <w:rPr>
          <w:rFonts w:ascii="Times New Roman" w:hAnsi="Times New Roman" w:cs="Times New Roman"/>
        </w:rPr>
        <w:t xml:space="preserve"> early-career athletic trainers in the United States who are advancing athlete care and demonstrating strong leadership in the profession. </w:t>
      </w:r>
    </w:p>
    <w:p w14:paraId="0C964466" w14:textId="6C9ADC6E" w:rsidR="009B7CAC" w:rsidRDefault="009B7CAC" w:rsidP="009B7CAC">
      <w:pPr>
        <w:spacing w:after="0" w:line="360" w:lineRule="auto"/>
        <w:ind w:firstLine="720"/>
        <w:rPr>
          <w:rFonts w:ascii="Times New Roman" w:hAnsi="Times New Roman" w:cs="Times New Roman"/>
        </w:rPr>
      </w:pPr>
      <w:r w:rsidRPr="0024516E">
        <w:rPr>
          <w:rFonts w:ascii="Times New Roman" w:hAnsi="Times New Roman" w:cs="Times New Roman"/>
        </w:rPr>
        <w:t xml:space="preserve">Ms. Robinson is </w:t>
      </w:r>
      <w:r w:rsidR="00F2623A">
        <w:rPr>
          <w:rFonts w:ascii="Times New Roman" w:hAnsi="Times New Roman" w:cs="Times New Roman"/>
        </w:rPr>
        <w:t>recognized</w:t>
      </w:r>
      <w:r w:rsidRPr="0024516E">
        <w:rPr>
          <w:rFonts w:ascii="Times New Roman" w:hAnsi="Times New Roman" w:cs="Times New Roman"/>
        </w:rPr>
        <w:t xml:space="preserve"> for redefining student-athlete care at Westminster High School. She’s built a comprehensive sports medicine program from the ground up, inclusive of Emergency Action Plans, safety protocols, and systems for injury tracking, rehabilitation, and medical clearance. </w:t>
      </w:r>
      <w:r>
        <w:rPr>
          <w:rFonts w:ascii="Times New Roman" w:hAnsi="Times New Roman" w:cs="Times New Roman"/>
        </w:rPr>
        <w:t>As the f</w:t>
      </w:r>
      <w:r w:rsidRPr="0024516E">
        <w:rPr>
          <w:rFonts w:ascii="Times New Roman" w:hAnsi="Times New Roman" w:cs="Times New Roman"/>
        </w:rPr>
        <w:t xml:space="preserve">ounder and </w:t>
      </w:r>
      <w:r>
        <w:rPr>
          <w:rFonts w:ascii="Times New Roman" w:hAnsi="Times New Roman" w:cs="Times New Roman"/>
        </w:rPr>
        <w:t>d</w:t>
      </w:r>
      <w:r w:rsidRPr="0024516E">
        <w:rPr>
          <w:rFonts w:ascii="Times New Roman" w:hAnsi="Times New Roman" w:cs="Times New Roman"/>
        </w:rPr>
        <w:t xml:space="preserve">irector of the Westminster High School Sports Medicine Internship Program, Ms. Robinson also provides students with hands-on experience and mentorship, with several interns now pursuing degrees in sports medicine and related fields. </w:t>
      </w:r>
    </w:p>
    <w:p w14:paraId="7BCAA36A" w14:textId="77777777" w:rsidR="009B7CAC" w:rsidRDefault="009B7CAC" w:rsidP="009B7CAC">
      <w:pPr>
        <w:spacing w:after="0" w:line="360" w:lineRule="auto"/>
        <w:ind w:firstLine="720"/>
        <w:rPr>
          <w:rFonts w:ascii="Times New Roman" w:hAnsi="Times New Roman" w:cs="Times New Roman"/>
        </w:rPr>
      </w:pPr>
      <w:r>
        <w:rPr>
          <w:rFonts w:ascii="Times New Roman" w:hAnsi="Times New Roman" w:cs="Times New Roman"/>
        </w:rPr>
        <w:t>“</w:t>
      </w:r>
      <w:r w:rsidRPr="001F749F">
        <w:rPr>
          <w:rFonts w:ascii="Times New Roman" w:hAnsi="Times New Roman" w:cs="Times New Roman"/>
        </w:rPr>
        <w:t>I</w:t>
      </w:r>
      <w:r>
        <w:rPr>
          <w:rFonts w:ascii="Times New Roman" w:hAnsi="Times New Roman" w:cs="Times New Roman"/>
        </w:rPr>
        <w:t xml:space="preserve">t’s an honor </w:t>
      </w:r>
      <w:r w:rsidRPr="001F749F">
        <w:rPr>
          <w:rFonts w:ascii="Times New Roman" w:hAnsi="Times New Roman" w:cs="Times New Roman"/>
        </w:rPr>
        <w:t>to be named the 2026 Rising Star among such a talented and dedicated group of finalists</w:t>
      </w:r>
      <w:r>
        <w:rPr>
          <w:rFonts w:ascii="Times New Roman" w:hAnsi="Times New Roman" w:cs="Times New Roman"/>
        </w:rPr>
        <w:t>,” said Ms. Robinson.</w:t>
      </w:r>
      <w:r w:rsidRPr="006B11A6">
        <w:rPr>
          <w:rFonts w:ascii="Times New Roman" w:hAnsi="Times New Roman" w:cs="Times New Roman"/>
        </w:rPr>
        <w:t xml:space="preserve"> </w:t>
      </w:r>
      <w:r>
        <w:rPr>
          <w:rFonts w:ascii="Times New Roman" w:hAnsi="Times New Roman" w:cs="Times New Roman"/>
        </w:rPr>
        <w:t>“</w:t>
      </w:r>
      <w:r w:rsidRPr="006B11A6">
        <w:rPr>
          <w:rFonts w:ascii="Times New Roman" w:hAnsi="Times New Roman" w:cs="Times New Roman"/>
        </w:rPr>
        <w:t xml:space="preserve">I’m proud to be recognized alongside Breyah and Mary Catherine, who are doing extraordinary work for the profession. My athletes are </w:t>
      </w:r>
      <w:r>
        <w:rPr>
          <w:rFonts w:ascii="Times New Roman" w:hAnsi="Times New Roman" w:cs="Times New Roman"/>
        </w:rPr>
        <w:t xml:space="preserve">truly </w:t>
      </w:r>
      <w:r w:rsidRPr="006B11A6">
        <w:rPr>
          <w:rFonts w:ascii="Times New Roman" w:hAnsi="Times New Roman" w:cs="Times New Roman"/>
        </w:rPr>
        <w:t>at the heart of everything I do,</w:t>
      </w:r>
      <w:r>
        <w:rPr>
          <w:rFonts w:ascii="Times New Roman" w:hAnsi="Times New Roman" w:cs="Times New Roman"/>
        </w:rPr>
        <w:t xml:space="preserve"> </w:t>
      </w:r>
      <w:r w:rsidRPr="00392436">
        <w:rPr>
          <w:rFonts w:ascii="Times New Roman" w:hAnsi="Times New Roman" w:cs="Times New Roman"/>
        </w:rPr>
        <w:t>and I am grateful that they will benefit the most from this recognition</w:t>
      </w:r>
      <w:r>
        <w:rPr>
          <w:rFonts w:ascii="Times New Roman" w:hAnsi="Times New Roman" w:cs="Times New Roman"/>
        </w:rPr>
        <w:t>.”</w:t>
      </w:r>
      <w:r w:rsidRPr="00392436">
        <w:rPr>
          <w:rFonts w:ascii="Times New Roman" w:hAnsi="Times New Roman" w:cs="Times New Roman"/>
        </w:rPr>
        <w:t> </w:t>
      </w:r>
    </w:p>
    <w:p w14:paraId="27EC19B6" w14:textId="77777777" w:rsidR="009B7CAC" w:rsidRPr="0024516E" w:rsidRDefault="009B7CAC" w:rsidP="009B7CAC">
      <w:pPr>
        <w:spacing w:after="0" w:line="360" w:lineRule="auto"/>
        <w:ind w:firstLine="720"/>
        <w:rPr>
          <w:rFonts w:ascii="Times New Roman" w:hAnsi="Times New Roman" w:cs="Times New Roman"/>
        </w:rPr>
      </w:pPr>
      <w:r w:rsidRPr="0024516E">
        <w:rPr>
          <w:rFonts w:ascii="Times New Roman" w:hAnsi="Times New Roman" w:cs="Times New Roman"/>
        </w:rPr>
        <w:t>Combining her expertise as a Corrective Exercise Specialist (CES) with life-saving training such as Stop the Bleed and CPR, Ms. Robinson is elevating athlete safety and bringing high-quality sports medicine resources to an often-underserved community.</w:t>
      </w:r>
    </w:p>
    <w:p w14:paraId="27A32CDE" w14:textId="77777777" w:rsidR="009B7CAC" w:rsidRPr="0024516E" w:rsidRDefault="009B7CAC" w:rsidP="009B7CAC">
      <w:pPr>
        <w:spacing w:after="0" w:line="360" w:lineRule="auto"/>
        <w:ind w:firstLine="720"/>
        <w:rPr>
          <w:rFonts w:ascii="Times New Roman" w:hAnsi="Times New Roman" w:cs="Times New Roman"/>
        </w:rPr>
      </w:pPr>
      <w:r w:rsidRPr="0024516E">
        <w:rPr>
          <w:rFonts w:ascii="Times New Roman" w:hAnsi="Times New Roman" w:cs="Times New Roman"/>
        </w:rPr>
        <w:t>“We continue to be inspired by the dedication of athletic trainers across the country, and we congratulate Abby and all the finalists for their commitment to the profession and athletes,” said Eric Kearns, National Sales Director of Henry Schein Medical’s Athletics and Schools business. “Abby has built a program that not only elevates the level of care for student-</w:t>
      </w:r>
      <w:proofErr w:type="gramStart"/>
      <w:r w:rsidRPr="0024516E">
        <w:rPr>
          <w:rFonts w:ascii="Times New Roman" w:hAnsi="Times New Roman" w:cs="Times New Roman"/>
        </w:rPr>
        <w:t>athletes, but</w:t>
      </w:r>
      <w:proofErr w:type="gramEnd"/>
      <w:r w:rsidRPr="0024516E">
        <w:rPr>
          <w:rFonts w:ascii="Times New Roman" w:hAnsi="Times New Roman" w:cs="Times New Roman"/>
        </w:rPr>
        <w:t xml:space="preserve"> also opens doors for students to explore careers in sports medicine and healthcare.”</w:t>
      </w:r>
    </w:p>
    <w:p w14:paraId="39FCFAA5" w14:textId="77777777" w:rsidR="009B7CAC" w:rsidRPr="0024516E" w:rsidRDefault="009B7CAC" w:rsidP="009B7CAC">
      <w:pPr>
        <w:spacing w:after="0" w:line="360" w:lineRule="auto"/>
        <w:ind w:firstLine="720"/>
        <w:rPr>
          <w:rFonts w:ascii="Times New Roman" w:hAnsi="Times New Roman" w:cs="Times New Roman"/>
        </w:rPr>
      </w:pPr>
      <w:r w:rsidRPr="0024516E">
        <w:rPr>
          <w:rFonts w:ascii="Times New Roman" w:hAnsi="Times New Roman" w:cs="Times New Roman"/>
        </w:rPr>
        <w:t xml:space="preserve">Ms. Robinson was </w:t>
      </w:r>
      <w:r>
        <w:rPr>
          <w:rFonts w:ascii="Times New Roman" w:hAnsi="Times New Roman" w:cs="Times New Roman"/>
        </w:rPr>
        <w:t xml:space="preserve">selected from </w:t>
      </w:r>
      <w:r w:rsidRPr="0024516E">
        <w:rPr>
          <w:rFonts w:ascii="Times New Roman" w:hAnsi="Times New Roman" w:cs="Times New Roman"/>
        </w:rPr>
        <w:t xml:space="preserve">among the following </w:t>
      </w:r>
      <w:r>
        <w:rPr>
          <w:rFonts w:ascii="Times New Roman" w:hAnsi="Times New Roman" w:cs="Times New Roman"/>
        </w:rPr>
        <w:t xml:space="preserve">outstanding </w:t>
      </w:r>
      <w:r w:rsidRPr="0024516E">
        <w:rPr>
          <w:rFonts w:ascii="Times New Roman" w:hAnsi="Times New Roman" w:cs="Times New Roman"/>
        </w:rPr>
        <w:t xml:space="preserve">finalists who </w:t>
      </w:r>
      <w:r>
        <w:rPr>
          <w:rFonts w:ascii="Times New Roman" w:hAnsi="Times New Roman" w:cs="Times New Roman"/>
        </w:rPr>
        <w:t>each</w:t>
      </w:r>
      <w:r w:rsidRPr="0024516E">
        <w:rPr>
          <w:rFonts w:ascii="Times New Roman" w:hAnsi="Times New Roman" w:cs="Times New Roman"/>
        </w:rPr>
        <w:t xml:space="preserve"> made </w:t>
      </w:r>
      <w:r>
        <w:rPr>
          <w:rFonts w:ascii="Times New Roman" w:hAnsi="Times New Roman" w:cs="Times New Roman"/>
        </w:rPr>
        <w:t>meaningful</w:t>
      </w:r>
      <w:r w:rsidRPr="0024516E">
        <w:rPr>
          <w:rFonts w:ascii="Times New Roman" w:hAnsi="Times New Roman" w:cs="Times New Roman"/>
        </w:rPr>
        <w:t xml:space="preserve"> contributions to their organizations and the athletic training profession:</w:t>
      </w:r>
    </w:p>
    <w:p w14:paraId="3928560C" w14:textId="77777777" w:rsidR="009B7CAC" w:rsidRDefault="009B7CAC" w:rsidP="009B7CAC">
      <w:pPr>
        <w:pStyle w:val="ListParagraph"/>
        <w:numPr>
          <w:ilvl w:val="0"/>
          <w:numId w:val="2"/>
        </w:numPr>
        <w:spacing w:after="0" w:line="360" w:lineRule="auto"/>
        <w:rPr>
          <w:rFonts w:ascii="Times New Roman" w:hAnsi="Times New Roman" w:cs="Times New Roman"/>
          <w:sz w:val="22"/>
          <w:szCs w:val="22"/>
        </w:rPr>
      </w:pPr>
      <w:r w:rsidRPr="0024516E">
        <w:rPr>
          <w:rFonts w:ascii="Times New Roman" w:hAnsi="Times New Roman" w:cs="Times New Roman"/>
          <w:b/>
          <w:bCs/>
          <w:sz w:val="22"/>
          <w:szCs w:val="22"/>
        </w:rPr>
        <w:t xml:space="preserve">Breyah Jones, </w:t>
      </w:r>
      <w:proofErr w:type="spellStart"/>
      <w:proofErr w:type="gramStart"/>
      <w:r w:rsidRPr="0024516E">
        <w:rPr>
          <w:rFonts w:ascii="Times New Roman" w:hAnsi="Times New Roman" w:cs="Times New Roman"/>
          <w:b/>
          <w:bCs/>
          <w:sz w:val="22"/>
          <w:szCs w:val="22"/>
        </w:rPr>
        <w:t>M.Ed</w:t>
      </w:r>
      <w:proofErr w:type="spellEnd"/>
      <w:proofErr w:type="gramEnd"/>
      <w:r w:rsidRPr="0024516E">
        <w:rPr>
          <w:rFonts w:ascii="Times New Roman" w:hAnsi="Times New Roman" w:cs="Times New Roman"/>
          <w:b/>
          <w:bCs/>
          <w:sz w:val="22"/>
          <w:szCs w:val="22"/>
        </w:rPr>
        <w:t>, M.S, ATC, LAT</w:t>
      </w:r>
      <w:r w:rsidRPr="0024516E">
        <w:rPr>
          <w:rFonts w:ascii="Times New Roman" w:hAnsi="Times New Roman" w:cs="Times New Roman"/>
          <w:sz w:val="22"/>
          <w:szCs w:val="22"/>
        </w:rPr>
        <w:t xml:space="preserve">, Athletic Trainer, </w:t>
      </w:r>
      <w:hyperlink r:id="rId12" w:history="1">
        <w:r w:rsidRPr="0024516E">
          <w:rPr>
            <w:rStyle w:val="Hyperlink"/>
            <w:rFonts w:ascii="Times New Roman" w:hAnsi="Times New Roman" w:cs="Times New Roman"/>
            <w:sz w:val="22"/>
            <w:szCs w:val="22"/>
          </w:rPr>
          <w:t>Atrium Health</w:t>
        </w:r>
      </w:hyperlink>
      <w:r w:rsidRPr="0024516E">
        <w:rPr>
          <w:rFonts w:ascii="Times New Roman" w:hAnsi="Times New Roman" w:cs="Times New Roman"/>
          <w:sz w:val="22"/>
          <w:szCs w:val="22"/>
        </w:rPr>
        <w:t xml:space="preserve"> (Charlotte, North Carolina)</w:t>
      </w:r>
    </w:p>
    <w:p w14:paraId="5B79D67C" w14:textId="77777777" w:rsidR="009B7CAC" w:rsidRPr="0024516E" w:rsidRDefault="009B7CAC" w:rsidP="009B7CAC">
      <w:pPr>
        <w:pStyle w:val="ListParagraph"/>
        <w:spacing w:after="0" w:line="360" w:lineRule="auto"/>
        <w:ind w:left="1440"/>
        <w:rPr>
          <w:rFonts w:ascii="Times New Roman" w:hAnsi="Times New Roman" w:cs="Times New Roman"/>
          <w:sz w:val="22"/>
          <w:szCs w:val="22"/>
        </w:rPr>
      </w:pPr>
      <w:r w:rsidRPr="0024516E">
        <w:rPr>
          <w:rFonts w:ascii="Times New Roman" w:hAnsi="Times New Roman" w:cs="Times New Roman"/>
          <w:sz w:val="22"/>
          <w:szCs w:val="22"/>
        </w:rPr>
        <w:t xml:space="preserve">Recognized for expanding access to care and advancing inclusion, Ms. Jones has built programs that enhance athlete safety and well-being while championing representation within the </w:t>
      </w:r>
      <w:r w:rsidRPr="0024516E">
        <w:rPr>
          <w:rFonts w:ascii="Times New Roman" w:hAnsi="Times New Roman" w:cs="Times New Roman"/>
          <w:sz w:val="22"/>
          <w:szCs w:val="22"/>
        </w:rPr>
        <w:lastRenderedPageBreak/>
        <w:t>profession. From founding the athletic training department at Friendship Tech Prep to leading committees in DCATA and MAATA, she has combined innovation, advocacy, and resourcefulness to create lasting impact for student-athletes and early-career professionals alike.</w:t>
      </w:r>
    </w:p>
    <w:p w14:paraId="6C2641DD" w14:textId="77777777" w:rsidR="009B7CAC" w:rsidRPr="009E4A83" w:rsidRDefault="009B7CAC" w:rsidP="009B7CAC">
      <w:pPr>
        <w:pStyle w:val="ListParagraph"/>
        <w:numPr>
          <w:ilvl w:val="0"/>
          <w:numId w:val="2"/>
        </w:numPr>
        <w:spacing w:after="0" w:line="360" w:lineRule="auto"/>
        <w:rPr>
          <w:rFonts w:ascii="Times New Roman" w:hAnsi="Times New Roman" w:cs="Times New Roman"/>
          <w:sz w:val="22"/>
          <w:szCs w:val="22"/>
        </w:rPr>
      </w:pPr>
      <w:r w:rsidRPr="0024516E">
        <w:rPr>
          <w:rFonts w:ascii="Times New Roman" w:hAnsi="Times New Roman" w:cs="Times New Roman"/>
          <w:b/>
          <w:bCs/>
          <w:sz w:val="22"/>
          <w:szCs w:val="22"/>
        </w:rPr>
        <w:t xml:space="preserve">Mary Catherine Lee, </w:t>
      </w:r>
      <w:r w:rsidRPr="0024516E">
        <w:rPr>
          <w:rFonts w:ascii="Times New Roman" w:eastAsia="Times New Roman" w:hAnsi="Times New Roman" w:cs="Times New Roman"/>
          <w:b/>
          <w:bCs/>
          <w:kern w:val="0"/>
          <w:sz w:val="22"/>
          <w:szCs w:val="22"/>
          <w:bdr w:val="none" w:sz="0" w:space="0" w:color="auto" w:frame="1"/>
          <w14:ligatures w14:val="none"/>
        </w:rPr>
        <w:t>DAT, LAT, ATC,</w:t>
      </w:r>
      <w:r w:rsidRPr="0024516E">
        <w:rPr>
          <w:rFonts w:ascii="Times New Roman" w:eastAsia="Times New Roman" w:hAnsi="Times New Roman" w:cs="Times New Roman"/>
          <w:kern w:val="0"/>
          <w:sz w:val="22"/>
          <w:szCs w:val="22"/>
          <w:bdr w:val="none" w:sz="0" w:space="0" w:color="auto" w:frame="1"/>
          <w14:ligatures w14:val="none"/>
        </w:rPr>
        <w:t xml:space="preserve"> Athletic Trainer, </w:t>
      </w:r>
      <w:hyperlink r:id="rId13" w:history="1">
        <w:r w:rsidRPr="0024516E">
          <w:rPr>
            <w:rStyle w:val="Hyperlink"/>
            <w:rFonts w:ascii="Times New Roman" w:eastAsia="Times New Roman" w:hAnsi="Times New Roman" w:cs="Times New Roman"/>
            <w:kern w:val="0"/>
            <w:sz w:val="22"/>
            <w:szCs w:val="22"/>
            <w:bdr w:val="none" w:sz="0" w:space="0" w:color="auto" w:frame="1"/>
            <w14:ligatures w14:val="none"/>
          </w:rPr>
          <w:t xml:space="preserve">Madison </w:t>
        </w:r>
        <w:proofErr w:type="spellStart"/>
        <w:r w:rsidRPr="0024516E">
          <w:rPr>
            <w:rStyle w:val="Hyperlink"/>
            <w:rFonts w:ascii="Times New Roman" w:eastAsia="Times New Roman" w:hAnsi="Times New Roman" w:cs="Times New Roman"/>
            <w:kern w:val="0"/>
            <w:sz w:val="22"/>
            <w:szCs w:val="22"/>
            <w:bdr w:val="none" w:sz="0" w:space="0" w:color="auto" w:frame="1"/>
            <w14:ligatures w14:val="none"/>
          </w:rPr>
          <w:t>Healthplex</w:t>
        </w:r>
        <w:proofErr w:type="spellEnd"/>
        <w:r w:rsidRPr="0024516E">
          <w:rPr>
            <w:rStyle w:val="Hyperlink"/>
            <w:rFonts w:ascii="Times New Roman" w:eastAsia="Times New Roman" w:hAnsi="Times New Roman" w:cs="Times New Roman"/>
            <w:kern w:val="0"/>
            <w:sz w:val="22"/>
            <w:szCs w:val="22"/>
            <w:bdr w:val="none" w:sz="0" w:space="0" w:color="auto" w:frame="1"/>
            <w14:ligatures w14:val="none"/>
          </w:rPr>
          <w:t xml:space="preserve"> Performance Center</w:t>
        </w:r>
      </w:hyperlink>
      <w:r w:rsidRPr="0024516E">
        <w:rPr>
          <w:rFonts w:ascii="Times New Roman" w:eastAsia="Times New Roman" w:hAnsi="Times New Roman" w:cs="Times New Roman"/>
          <w:kern w:val="0"/>
          <w:sz w:val="22"/>
          <w:szCs w:val="22"/>
          <w:bdr w:val="none" w:sz="0" w:space="0" w:color="auto" w:frame="1"/>
          <w14:ligatures w14:val="none"/>
        </w:rPr>
        <w:t xml:space="preserve"> (Madison, Mississippi)</w:t>
      </w:r>
    </w:p>
    <w:p w14:paraId="12B9ADEE" w14:textId="77777777" w:rsidR="009B7CAC" w:rsidRPr="0024516E" w:rsidRDefault="009B7CAC" w:rsidP="009B7CAC">
      <w:pPr>
        <w:pStyle w:val="ListParagraph"/>
        <w:spacing w:after="0" w:line="360" w:lineRule="auto"/>
        <w:ind w:left="1440"/>
        <w:rPr>
          <w:rFonts w:ascii="Times New Roman" w:hAnsi="Times New Roman" w:cs="Times New Roman"/>
          <w:sz w:val="22"/>
          <w:szCs w:val="22"/>
        </w:rPr>
      </w:pPr>
      <w:r w:rsidRPr="0024516E">
        <w:rPr>
          <w:rFonts w:ascii="Times New Roman" w:hAnsi="Times New Roman" w:cs="Times New Roman"/>
          <w:sz w:val="22"/>
          <w:szCs w:val="22"/>
        </w:rPr>
        <w:t>Nominated for advancing concussion care and brain health education, Ms. Lee integrates clinical practice, research, and professional leadership to improve outcomes for student-athletes. Through her doctoral work, committee leadership, and advocacy with the Mississippi Brain Injury Association, she translates research into practical tools and strategies that enhance brain safety, athlete education, and professional development.</w:t>
      </w:r>
    </w:p>
    <w:p w14:paraId="785233A3" w14:textId="77777777" w:rsidR="009B7CAC" w:rsidRPr="0024516E" w:rsidRDefault="009B7CAC" w:rsidP="009B7CAC">
      <w:pPr>
        <w:spacing w:after="0" w:line="360" w:lineRule="auto"/>
        <w:ind w:firstLine="720"/>
        <w:rPr>
          <w:rFonts w:ascii="Times New Roman" w:hAnsi="Times New Roman" w:cs="Times New Roman"/>
        </w:rPr>
      </w:pPr>
      <w:r w:rsidRPr="0024516E">
        <w:rPr>
          <w:rFonts w:ascii="Times New Roman" w:hAnsi="Times New Roman" w:cs="Times New Roman"/>
        </w:rPr>
        <w:t>As the winner, Ms. Robinson will receive a</w:t>
      </w:r>
      <w:r>
        <w:rPr>
          <w:rFonts w:ascii="Times New Roman" w:hAnsi="Times New Roman" w:cs="Times New Roman"/>
        </w:rPr>
        <w:t xml:space="preserve"> prize package valued at approximately $2,000, including a </w:t>
      </w:r>
      <w:r w:rsidRPr="0024516E">
        <w:rPr>
          <w:rFonts w:ascii="Times New Roman" w:hAnsi="Times New Roman" w:cs="Times New Roman"/>
        </w:rPr>
        <w:t xml:space="preserve">Henry Schein merchandise credit, relief and recovery products from the </w:t>
      </w:r>
      <w:hyperlink r:id="rId14" w:history="1">
        <w:proofErr w:type="spellStart"/>
        <w:r w:rsidRPr="0024516E">
          <w:rPr>
            <w:rStyle w:val="Hyperlink"/>
            <w:rFonts w:ascii="Times New Roman" w:hAnsi="Times New Roman" w:cs="Times New Roman"/>
          </w:rPr>
          <w:t>Hyperice</w:t>
        </w:r>
        <w:proofErr w:type="spellEnd"/>
        <w:r w:rsidRPr="0024516E">
          <w:rPr>
            <w:rStyle w:val="Hyperlink"/>
            <w:rFonts w:ascii="Times New Roman" w:hAnsi="Times New Roman" w:cs="Times New Roman"/>
          </w:rPr>
          <w:t>® Venom line</w:t>
        </w:r>
      </w:hyperlink>
      <w:r w:rsidRPr="0024516E">
        <w:rPr>
          <w:rFonts w:ascii="Times New Roman" w:hAnsi="Times New Roman" w:cs="Times New Roman"/>
        </w:rPr>
        <w:t xml:space="preserve">, and a Nexus Sports Medicine® </w:t>
      </w:r>
      <w:hyperlink r:id="rId15" w:history="1">
        <w:r w:rsidRPr="0024516E">
          <w:rPr>
            <w:rStyle w:val="Hyperlink"/>
            <w:rFonts w:ascii="Times New Roman" w:hAnsi="Times New Roman" w:cs="Times New Roman"/>
          </w:rPr>
          <w:t>product package</w:t>
        </w:r>
      </w:hyperlink>
      <w:r w:rsidRPr="0024516E">
        <w:rPr>
          <w:rFonts w:ascii="Times New Roman" w:hAnsi="Times New Roman" w:cs="Times New Roman"/>
        </w:rPr>
        <w:t xml:space="preserve">, as well as the </w:t>
      </w:r>
      <w:hyperlink r:id="rId16" w:history="1">
        <w:r w:rsidRPr="0024516E">
          <w:rPr>
            <w:rStyle w:val="Hyperlink"/>
            <w:rFonts w:ascii="Times New Roman" w:hAnsi="Times New Roman" w:cs="Times New Roman"/>
          </w:rPr>
          <w:t>Nexus Dragonfly™</w:t>
        </w:r>
      </w:hyperlink>
      <w:r w:rsidRPr="0024516E">
        <w:rPr>
          <w:rFonts w:ascii="Times New Roman" w:hAnsi="Times New Roman" w:cs="Times New Roman"/>
        </w:rPr>
        <w:t xml:space="preserve"> bag.</w:t>
      </w:r>
    </w:p>
    <w:p w14:paraId="0493EC8E" w14:textId="77777777" w:rsidR="009B7CAC" w:rsidRPr="0024516E" w:rsidRDefault="009B7CAC" w:rsidP="009B7CAC">
      <w:pPr>
        <w:spacing w:after="0" w:line="360" w:lineRule="auto"/>
        <w:ind w:firstLine="720"/>
        <w:rPr>
          <w:rFonts w:ascii="Times New Roman" w:hAnsi="Times New Roman" w:cs="Times New Roman"/>
        </w:rPr>
      </w:pPr>
      <w:r w:rsidRPr="0024516E">
        <w:rPr>
          <w:rFonts w:ascii="Times New Roman" w:hAnsi="Times New Roman" w:cs="Times New Roman"/>
        </w:rPr>
        <w:t>For more information about Henry Schein Medical’s Athletics and Schools Rising Star Award and to see past winners, </w:t>
      </w:r>
      <w:hyperlink r:id="rId17" w:tgtFrame="_blank" w:history="1">
        <w:r w:rsidRPr="0024516E">
          <w:rPr>
            <w:rStyle w:val="Hyperlink"/>
            <w:rFonts w:ascii="Times New Roman" w:hAnsi="Times New Roman" w:cs="Times New Roman"/>
          </w:rPr>
          <w:t>click here</w:t>
        </w:r>
      </w:hyperlink>
      <w:r w:rsidRPr="0024516E">
        <w:rPr>
          <w:rFonts w:ascii="Times New Roman" w:hAnsi="Times New Roman" w:cs="Times New Roman"/>
        </w:rPr>
        <w:t>. To learn more about Henry Schein Medical’s Athletics and Schools business, </w:t>
      </w:r>
      <w:hyperlink r:id="rId18" w:tgtFrame="_blank" w:history="1">
        <w:r w:rsidRPr="0024516E">
          <w:rPr>
            <w:rStyle w:val="Hyperlink"/>
            <w:rFonts w:ascii="Times New Roman" w:hAnsi="Times New Roman" w:cs="Times New Roman"/>
          </w:rPr>
          <w:t>click here</w:t>
        </w:r>
      </w:hyperlink>
      <w:r w:rsidRPr="0024516E">
        <w:rPr>
          <w:rFonts w:ascii="Times New Roman" w:hAnsi="Times New Roman" w:cs="Times New Roman"/>
        </w:rPr>
        <w:t>.</w:t>
      </w:r>
    </w:p>
    <w:p w14:paraId="4C1D62A7" w14:textId="39E6AC46" w:rsidR="00476D6D" w:rsidRDefault="00476D6D" w:rsidP="009B7CAC">
      <w:pPr>
        <w:spacing w:after="0" w:line="360" w:lineRule="auto"/>
        <w:rPr>
          <w:rFonts w:ascii="Times New Roman" w:hAnsi="Times New Roman" w:cs="Times New Roman"/>
        </w:rPr>
      </w:pPr>
    </w:p>
    <w:p w14:paraId="73C2111F" w14:textId="77777777" w:rsidR="00476D6D" w:rsidRDefault="00FE6BFB" w:rsidP="008237B2">
      <w:pPr>
        <w:spacing w:after="0" w:line="360" w:lineRule="auto"/>
        <w:rPr>
          <w:rFonts w:ascii="Times New Roman" w:hAnsi="Times New Roman" w:cs="Times New Roman"/>
        </w:rPr>
      </w:pPr>
      <w:r w:rsidRPr="008D6503">
        <w:rPr>
          <w:rFonts w:ascii="Times New Roman" w:eastAsia="Calibri" w:hAnsi="Times New Roman" w:cs="Times New Roman"/>
          <w:b/>
          <w:bCs/>
          <w:color w:val="000000" w:themeColor="text1"/>
        </w:rPr>
        <w:t>About Henry Schein, Inc.</w:t>
      </w:r>
    </w:p>
    <w:p w14:paraId="691723C9" w14:textId="77777777" w:rsidR="00476D6D" w:rsidRDefault="00476D6D" w:rsidP="008237B2">
      <w:pPr>
        <w:spacing w:after="0" w:line="360" w:lineRule="auto"/>
        <w:rPr>
          <w:rFonts w:ascii="Times New Roman" w:hAnsi="Times New Roman" w:cs="Times New Roman"/>
        </w:rPr>
      </w:pPr>
    </w:p>
    <w:p w14:paraId="34889B7E" w14:textId="77777777" w:rsidR="00476D6D" w:rsidRDefault="00FE6BFB" w:rsidP="008237B2">
      <w:pPr>
        <w:spacing w:after="0" w:line="360" w:lineRule="auto"/>
        <w:rPr>
          <w:rFonts w:ascii="Times New Roman" w:hAnsi="Times New Roman" w:cs="Times New Roman"/>
        </w:rPr>
      </w:pPr>
      <w:r w:rsidRPr="008D6503">
        <w:rPr>
          <w:rFonts w:ascii="Times New Roman" w:eastAsia="Calibri" w:hAnsi="Times New Roman" w:cs="Times New Roman"/>
          <w:color w:val="000000" w:themeColor="text1"/>
        </w:rPr>
        <w:t xml:space="preserve">Henry Schein, Inc. (Nasdaq: HSIC) is a solutions company for health care professionals powered by a network of people and technology. With more than 25,000 </w:t>
      </w:r>
      <w:hyperlink r:id="rId19" w:tgtFrame="_blank" w:history="1">
        <w:r w:rsidRPr="008D6503">
          <w:rPr>
            <w:rStyle w:val="Hyperlink"/>
            <w:rFonts w:ascii="Times New Roman" w:eastAsia="Calibri" w:hAnsi="Times New Roman" w:cs="Times New Roman"/>
          </w:rPr>
          <w:t>Team Schein Members</w:t>
        </w:r>
      </w:hyperlink>
      <w:r w:rsidRPr="008D6503">
        <w:rPr>
          <w:rFonts w:ascii="Times New Roman" w:eastAsia="Calibri" w:hAnsi="Times New Roman" w:cs="Times New Roman"/>
          <w:color w:val="000000" w:themeColor="text1"/>
        </w:rPr>
        <w:t xml:space="preserve"> worldwide, the Company's network of trusted advisors provides more than 1 million customers globally with more than 300 valued solutions that help improve operational success and clinical outcomes. Our Business, Clinical, Technology, and Supply Chain solutions help office-based </w:t>
      </w:r>
      <w:hyperlink r:id="rId20" w:tgtFrame="_blank" w:history="1">
        <w:r w:rsidRPr="008D6503">
          <w:rPr>
            <w:rStyle w:val="Hyperlink"/>
            <w:rFonts w:ascii="Times New Roman" w:eastAsia="Calibri" w:hAnsi="Times New Roman" w:cs="Times New Roman"/>
          </w:rPr>
          <w:t>dental</w:t>
        </w:r>
      </w:hyperlink>
      <w:r w:rsidRPr="008D6503">
        <w:rPr>
          <w:rFonts w:ascii="Times New Roman" w:eastAsia="Calibri" w:hAnsi="Times New Roman" w:cs="Times New Roman"/>
          <w:color w:val="000000" w:themeColor="text1"/>
        </w:rPr>
        <w:t xml:space="preserve"> and </w:t>
      </w:r>
      <w:hyperlink r:id="rId21" w:tgtFrame="_blank" w:history="1">
        <w:r w:rsidRPr="008D6503">
          <w:rPr>
            <w:rStyle w:val="Hyperlink"/>
            <w:rFonts w:ascii="Times New Roman" w:eastAsia="Calibri" w:hAnsi="Times New Roman" w:cs="Times New Roman"/>
          </w:rPr>
          <w:t>medical</w:t>
        </w:r>
      </w:hyperlink>
      <w:r w:rsidRPr="008D6503">
        <w:rPr>
          <w:rFonts w:ascii="Times New Roman" w:eastAsia="Calibri" w:hAnsi="Times New Roman" w:cs="Times New Roman"/>
          <w:color w:val="000000" w:themeColor="text1"/>
        </w:rPr>
        <w:t xml:space="preserve"> practitioners work more efficiently so they can provide quality care more effectively. These solutions also support </w:t>
      </w:r>
      <w:hyperlink r:id="rId22" w:tgtFrame="_blank" w:history="1">
        <w:r w:rsidRPr="008D6503">
          <w:rPr>
            <w:rStyle w:val="Hyperlink"/>
            <w:rFonts w:ascii="Times New Roman" w:eastAsia="Calibri" w:hAnsi="Times New Roman" w:cs="Times New Roman"/>
          </w:rPr>
          <w:t>dental laboratories</w:t>
        </w:r>
      </w:hyperlink>
      <w:r w:rsidRPr="008D6503">
        <w:rPr>
          <w:rFonts w:ascii="Times New Roman" w:eastAsia="Calibri" w:hAnsi="Times New Roman" w:cs="Times New Roman"/>
          <w:color w:val="000000" w:themeColor="text1"/>
        </w:rPr>
        <w:t xml:space="preserve">, </w:t>
      </w:r>
      <w:hyperlink r:id="rId23" w:tgtFrame="_blank" w:history="1">
        <w:r w:rsidRPr="008D6503">
          <w:rPr>
            <w:rStyle w:val="Hyperlink"/>
            <w:rFonts w:ascii="Times New Roman" w:eastAsia="Calibri" w:hAnsi="Times New Roman" w:cs="Times New Roman"/>
          </w:rPr>
          <w:t>government and institutional health care clinics</w:t>
        </w:r>
      </w:hyperlink>
      <w:r w:rsidRPr="008D6503">
        <w:rPr>
          <w:rFonts w:ascii="Times New Roman" w:eastAsia="Calibri" w:hAnsi="Times New Roman" w:cs="Times New Roman"/>
          <w:color w:val="000000" w:themeColor="text1"/>
        </w:rPr>
        <w:t>, as well as other alternate care sites.    </w:t>
      </w:r>
    </w:p>
    <w:p w14:paraId="678038D6" w14:textId="77777777" w:rsidR="00476D6D" w:rsidRDefault="00476D6D" w:rsidP="008237B2">
      <w:pPr>
        <w:spacing w:after="0" w:line="360" w:lineRule="auto"/>
        <w:rPr>
          <w:rFonts w:ascii="Times New Roman" w:hAnsi="Times New Roman" w:cs="Times New Roman"/>
        </w:rPr>
      </w:pPr>
    </w:p>
    <w:p w14:paraId="7A27624A" w14:textId="77777777" w:rsidR="00476D6D" w:rsidRDefault="00FE6BFB" w:rsidP="008237B2">
      <w:pPr>
        <w:spacing w:after="0" w:line="360" w:lineRule="auto"/>
        <w:rPr>
          <w:rFonts w:ascii="Times New Roman" w:hAnsi="Times New Roman" w:cs="Times New Roman"/>
        </w:rPr>
      </w:pPr>
      <w:r w:rsidRPr="008D6503">
        <w:rPr>
          <w:rFonts w:ascii="Times New Roman" w:eastAsia="Calibri" w:hAnsi="Times New Roman" w:cs="Times New Roman"/>
          <w:color w:val="000000" w:themeColor="text1"/>
        </w:rPr>
        <w:t>Henry Schein operates through a centralized and automated distribution network, with a selection of more than 300,000 branded products and Henry Schein corporate brand products in our distribution centers.  </w:t>
      </w:r>
    </w:p>
    <w:p w14:paraId="2171DFE1" w14:textId="77777777" w:rsidR="00476D6D" w:rsidRDefault="00476D6D" w:rsidP="008237B2">
      <w:pPr>
        <w:spacing w:after="0" w:line="360" w:lineRule="auto"/>
        <w:rPr>
          <w:rFonts w:ascii="Times New Roman" w:hAnsi="Times New Roman" w:cs="Times New Roman"/>
        </w:rPr>
      </w:pPr>
    </w:p>
    <w:p w14:paraId="0347C734" w14:textId="77777777" w:rsidR="00476D6D" w:rsidRDefault="00FE6BFB" w:rsidP="008237B2">
      <w:pPr>
        <w:spacing w:after="0" w:line="360" w:lineRule="auto"/>
        <w:rPr>
          <w:rFonts w:ascii="Times New Roman" w:hAnsi="Times New Roman" w:cs="Times New Roman"/>
        </w:rPr>
      </w:pPr>
      <w:r w:rsidRPr="008D6503">
        <w:rPr>
          <w:rFonts w:ascii="Times New Roman" w:eastAsia="Calibri" w:hAnsi="Times New Roman" w:cs="Times New Roman"/>
          <w:color w:val="000000" w:themeColor="text1"/>
        </w:rPr>
        <w:t>A FORTUNE 500 Company and a member of the S&amp;P 500® index, Henry Schein is headquartered in Melville, N.Y., and has operations or affiliates in 3</w:t>
      </w:r>
      <w:r w:rsidR="0070112B">
        <w:rPr>
          <w:rFonts w:ascii="Times New Roman" w:eastAsia="Calibri" w:hAnsi="Times New Roman" w:cs="Times New Roman"/>
          <w:color w:val="000000" w:themeColor="text1"/>
        </w:rPr>
        <w:t>4</w:t>
      </w:r>
      <w:r w:rsidRPr="008D6503">
        <w:rPr>
          <w:rFonts w:ascii="Times New Roman" w:eastAsia="Calibri" w:hAnsi="Times New Roman" w:cs="Times New Roman"/>
          <w:color w:val="000000" w:themeColor="text1"/>
        </w:rPr>
        <w:t xml:space="preserve"> countries and territories. The Company's sales reached $1</w:t>
      </w:r>
      <w:r w:rsidR="0070112B">
        <w:rPr>
          <w:rFonts w:ascii="Times New Roman" w:eastAsia="Calibri" w:hAnsi="Times New Roman" w:cs="Times New Roman"/>
          <w:color w:val="000000" w:themeColor="text1"/>
        </w:rPr>
        <w:t>3</w:t>
      </w:r>
      <w:r w:rsidRPr="008D6503">
        <w:rPr>
          <w:rFonts w:ascii="Times New Roman" w:eastAsia="Calibri" w:hAnsi="Times New Roman" w:cs="Times New Roman"/>
          <w:color w:val="000000" w:themeColor="text1"/>
        </w:rPr>
        <w:t>.</w:t>
      </w:r>
      <w:r w:rsidR="0070112B">
        <w:rPr>
          <w:rFonts w:ascii="Times New Roman" w:eastAsia="Calibri" w:hAnsi="Times New Roman" w:cs="Times New Roman"/>
          <w:color w:val="000000" w:themeColor="text1"/>
        </w:rPr>
        <w:t>2</w:t>
      </w:r>
      <w:r w:rsidRPr="008D6503">
        <w:rPr>
          <w:rFonts w:ascii="Times New Roman" w:eastAsia="Calibri" w:hAnsi="Times New Roman" w:cs="Times New Roman"/>
          <w:color w:val="000000" w:themeColor="text1"/>
        </w:rPr>
        <w:t xml:space="preserve"> billion in 202</w:t>
      </w:r>
      <w:r w:rsidR="0070112B">
        <w:rPr>
          <w:rFonts w:ascii="Times New Roman" w:eastAsia="Calibri" w:hAnsi="Times New Roman" w:cs="Times New Roman"/>
          <w:color w:val="000000" w:themeColor="text1"/>
        </w:rPr>
        <w:t>5</w:t>
      </w:r>
      <w:r w:rsidRPr="008D6503">
        <w:rPr>
          <w:rFonts w:ascii="Times New Roman" w:eastAsia="Calibri" w:hAnsi="Times New Roman" w:cs="Times New Roman"/>
          <w:color w:val="000000" w:themeColor="text1"/>
        </w:rPr>
        <w:t xml:space="preserve"> and have grown at a compound annual rate of approximately 11.</w:t>
      </w:r>
      <w:r w:rsidR="0070112B">
        <w:rPr>
          <w:rFonts w:ascii="Times New Roman" w:eastAsia="Calibri" w:hAnsi="Times New Roman" w:cs="Times New Roman"/>
          <w:color w:val="000000" w:themeColor="text1"/>
        </w:rPr>
        <w:t>0</w:t>
      </w:r>
      <w:r w:rsidRPr="008D6503">
        <w:rPr>
          <w:rFonts w:ascii="Times New Roman" w:eastAsia="Calibri" w:hAnsi="Times New Roman" w:cs="Times New Roman"/>
          <w:color w:val="000000" w:themeColor="text1"/>
        </w:rPr>
        <w:t xml:space="preserve"> percent since Henry Schein became a public company in 1995.  </w:t>
      </w:r>
    </w:p>
    <w:p w14:paraId="090ACFDB" w14:textId="77777777" w:rsidR="00476D6D" w:rsidRDefault="00476D6D" w:rsidP="008237B2">
      <w:pPr>
        <w:spacing w:after="0" w:line="360" w:lineRule="auto"/>
        <w:rPr>
          <w:rFonts w:ascii="Times New Roman" w:hAnsi="Times New Roman" w:cs="Times New Roman"/>
        </w:rPr>
      </w:pPr>
    </w:p>
    <w:p w14:paraId="7CAFFAD3" w14:textId="77777777" w:rsidR="00476D6D" w:rsidRDefault="00FE6BFB" w:rsidP="008237B2">
      <w:pPr>
        <w:spacing w:after="0" w:line="360" w:lineRule="auto"/>
        <w:rPr>
          <w:rFonts w:ascii="Times New Roman" w:hAnsi="Times New Roman" w:cs="Times New Roman"/>
        </w:rPr>
      </w:pPr>
      <w:r w:rsidRPr="008D6503">
        <w:rPr>
          <w:rFonts w:ascii="Times New Roman" w:eastAsia="Calibri" w:hAnsi="Times New Roman" w:cs="Times New Roman"/>
          <w:color w:val="000000" w:themeColor="text1"/>
        </w:rPr>
        <w:lastRenderedPageBreak/>
        <w:t>For more information, visit Henry Schein at </w:t>
      </w:r>
      <w:hyperlink r:id="rId24" w:history="1">
        <w:r w:rsidR="00546106" w:rsidRPr="008D6503">
          <w:rPr>
            <w:rStyle w:val="Hyperlink"/>
            <w:rFonts w:ascii="Times New Roman" w:eastAsia="Calibri" w:hAnsi="Times New Roman" w:cs="Times New Roman"/>
          </w:rPr>
          <w:t>www.henryschein.com</w:t>
        </w:r>
      </w:hyperlink>
      <w:r w:rsidRPr="008D6503">
        <w:rPr>
          <w:rFonts w:ascii="Times New Roman" w:eastAsia="Calibri" w:hAnsi="Times New Roman" w:cs="Times New Roman"/>
          <w:color w:val="000000" w:themeColor="text1"/>
        </w:rPr>
        <w:t xml:space="preserve">, </w:t>
      </w:r>
      <w:hyperlink r:id="rId25" w:tgtFrame="_blank" w:history="1">
        <w:r w:rsidRPr="008D6503">
          <w:rPr>
            <w:rStyle w:val="Hyperlink"/>
            <w:rFonts w:ascii="Times New Roman" w:eastAsia="Calibri" w:hAnsi="Times New Roman" w:cs="Times New Roman"/>
          </w:rPr>
          <w:t>Facebook.com/</w:t>
        </w:r>
        <w:proofErr w:type="spellStart"/>
        <w:r w:rsidRPr="008D6503">
          <w:rPr>
            <w:rStyle w:val="Hyperlink"/>
            <w:rFonts w:ascii="Times New Roman" w:eastAsia="Calibri" w:hAnsi="Times New Roman" w:cs="Times New Roman"/>
          </w:rPr>
          <w:t>HenrySchein</w:t>
        </w:r>
        <w:proofErr w:type="spellEnd"/>
      </w:hyperlink>
      <w:r w:rsidRPr="008D6503">
        <w:rPr>
          <w:rFonts w:ascii="Times New Roman" w:eastAsia="Calibri" w:hAnsi="Times New Roman" w:cs="Times New Roman"/>
          <w:color w:val="000000" w:themeColor="text1"/>
        </w:rPr>
        <w:t xml:space="preserve">, </w:t>
      </w:r>
      <w:hyperlink r:id="rId26" w:tgtFrame="_blank" w:history="1">
        <w:r w:rsidRPr="008D6503">
          <w:rPr>
            <w:rStyle w:val="Hyperlink"/>
            <w:rFonts w:ascii="Times New Roman" w:eastAsia="Calibri" w:hAnsi="Times New Roman" w:cs="Times New Roman"/>
          </w:rPr>
          <w:t>Instagram.com/</w:t>
        </w:r>
        <w:proofErr w:type="spellStart"/>
        <w:r w:rsidRPr="008D6503">
          <w:rPr>
            <w:rStyle w:val="Hyperlink"/>
            <w:rFonts w:ascii="Times New Roman" w:eastAsia="Calibri" w:hAnsi="Times New Roman" w:cs="Times New Roman"/>
          </w:rPr>
          <w:t>HenrySchein</w:t>
        </w:r>
        <w:proofErr w:type="spellEnd"/>
      </w:hyperlink>
      <w:r w:rsidRPr="008D6503">
        <w:rPr>
          <w:rFonts w:ascii="Times New Roman" w:eastAsia="Calibri" w:hAnsi="Times New Roman" w:cs="Times New Roman"/>
          <w:color w:val="000000" w:themeColor="text1"/>
        </w:rPr>
        <w:t xml:space="preserve">, </w:t>
      </w:r>
      <w:hyperlink r:id="rId27" w:tgtFrame="_blank" w:history="1">
        <w:r w:rsidRPr="008D6503">
          <w:rPr>
            <w:rStyle w:val="Hyperlink"/>
            <w:rFonts w:ascii="Times New Roman" w:eastAsia="Calibri" w:hAnsi="Times New Roman" w:cs="Times New Roman"/>
          </w:rPr>
          <w:t>LinkedIn.com/Company/</w:t>
        </w:r>
        <w:proofErr w:type="spellStart"/>
        <w:r w:rsidRPr="008D6503">
          <w:rPr>
            <w:rStyle w:val="Hyperlink"/>
            <w:rFonts w:ascii="Times New Roman" w:eastAsia="Calibri" w:hAnsi="Times New Roman" w:cs="Times New Roman"/>
          </w:rPr>
          <w:t>HenrySchein</w:t>
        </w:r>
        <w:proofErr w:type="spellEnd"/>
        <w:r w:rsidRPr="008D6503">
          <w:rPr>
            <w:rStyle w:val="Hyperlink"/>
            <w:rFonts w:ascii="Times New Roman" w:eastAsia="Calibri" w:hAnsi="Times New Roman" w:cs="Times New Roman"/>
          </w:rPr>
          <w:t>,</w:t>
        </w:r>
      </w:hyperlink>
      <w:r w:rsidRPr="008D6503">
        <w:rPr>
          <w:rFonts w:ascii="Times New Roman" w:eastAsia="Calibri" w:hAnsi="Times New Roman" w:cs="Times New Roman"/>
          <w:color w:val="000000" w:themeColor="text1"/>
        </w:rPr>
        <w:t xml:space="preserve"> and </w:t>
      </w:r>
      <w:hyperlink r:id="rId28" w:tgtFrame="_blank" w:history="1">
        <w:r w:rsidRPr="008D6503">
          <w:rPr>
            <w:rStyle w:val="Hyperlink"/>
            <w:rFonts w:ascii="Times New Roman" w:eastAsia="Calibri" w:hAnsi="Times New Roman" w:cs="Times New Roman"/>
          </w:rPr>
          <w:t>@HenrySchein on X</w:t>
        </w:r>
      </w:hyperlink>
      <w:r w:rsidRPr="008D6503">
        <w:rPr>
          <w:rFonts w:ascii="Times New Roman" w:eastAsia="Calibri" w:hAnsi="Times New Roman" w:cs="Times New Roman"/>
          <w:color w:val="000000" w:themeColor="text1"/>
        </w:rPr>
        <w:t>. </w:t>
      </w:r>
    </w:p>
    <w:p w14:paraId="713577A5" w14:textId="77777777" w:rsidR="00476D6D" w:rsidRDefault="00476D6D" w:rsidP="008237B2">
      <w:pPr>
        <w:spacing w:after="0" w:line="360" w:lineRule="auto"/>
        <w:rPr>
          <w:rFonts w:ascii="Times New Roman" w:hAnsi="Times New Roman" w:cs="Times New Roman"/>
        </w:rPr>
      </w:pPr>
    </w:p>
    <w:p w14:paraId="27B60BA9" w14:textId="06366E63" w:rsidR="00546106" w:rsidRPr="00476D6D" w:rsidRDefault="00FE6BFB" w:rsidP="008237B2">
      <w:pPr>
        <w:spacing w:after="0" w:line="360" w:lineRule="auto"/>
        <w:rPr>
          <w:rFonts w:ascii="Times New Roman" w:hAnsi="Times New Roman" w:cs="Times New Roman"/>
        </w:rPr>
      </w:pPr>
      <w:r w:rsidRPr="008D6503">
        <w:rPr>
          <w:rFonts w:ascii="Times New Roman" w:hAnsi="Times New Roman" w:cs="Times New Roman"/>
          <w:bCs/>
          <w:color w:val="000000"/>
        </w:rPr>
        <w:t>CONTACT:</w:t>
      </w:r>
    </w:p>
    <w:p w14:paraId="2DCBD95C" w14:textId="4D3D8028" w:rsidR="00FE6BFB" w:rsidRPr="008D6503" w:rsidRDefault="00FE6BFB" w:rsidP="008237B2">
      <w:pPr>
        <w:spacing w:after="0" w:line="360" w:lineRule="auto"/>
        <w:rPr>
          <w:rFonts w:ascii="Times New Roman" w:hAnsi="Times New Roman" w:cs="Times New Roman"/>
          <w:b/>
          <w:i/>
          <w:iCs/>
        </w:rPr>
      </w:pPr>
      <w:r w:rsidRPr="008D6503">
        <w:rPr>
          <w:rFonts w:ascii="Times New Roman" w:hAnsi="Times New Roman" w:cs="Times New Roman"/>
          <w:b/>
          <w:color w:val="000000"/>
        </w:rPr>
        <w:t>Henry Schein, Inc</w:t>
      </w:r>
      <w:r w:rsidR="00772997">
        <w:rPr>
          <w:rFonts w:ascii="Times New Roman" w:hAnsi="Times New Roman" w:cs="Times New Roman"/>
          <w:b/>
          <w:color w:val="000000"/>
        </w:rPr>
        <w:t>.</w:t>
      </w:r>
    </w:p>
    <w:p w14:paraId="1E8BF911" w14:textId="77777777" w:rsidR="00546106" w:rsidRPr="008D6503" w:rsidRDefault="00FE6BFB" w:rsidP="008237B2">
      <w:pPr>
        <w:pStyle w:val="NormalWeb"/>
        <w:spacing w:after="0" w:line="360" w:lineRule="auto"/>
        <w:rPr>
          <w:bCs/>
          <w:color w:val="000000"/>
          <w:sz w:val="22"/>
          <w:szCs w:val="22"/>
        </w:rPr>
      </w:pPr>
      <w:r w:rsidRPr="008D6503">
        <w:rPr>
          <w:bCs/>
          <w:color w:val="000000"/>
          <w:sz w:val="22"/>
          <w:szCs w:val="22"/>
        </w:rPr>
        <w:t>Lauren DelGuidice</w:t>
      </w:r>
      <w:r w:rsidRPr="008D6503">
        <w:rPr>
          <w:bCs/>
          <w:color w:val="000000"/>
          <w:sz w:val="22"/>
          <w:szCs w:val="22"/>
        </w:rPr>
        <w:br/>
        <w:t>Associate Manager, Corporate Media Relations</w:t>
      </w:r>
      <w:r w:rsidRPr="008D6503">
        <w:rPr>
          <w:bCs/>
          <w:color w:val="000000"/>
          <w:sz w:val="22"/>
          <w:szCs w:val="22"/>
        </w:rPr>
        <w:br/>
      </w:r>
      <w:hyperlink r:id="rId29" w:history="1">
        <w:r w:rsidRPr="008D6503">
          <w:rPr>
            <w:rStyle w:val="Hyperlink"/>
            <w:bCs/>
            <w:sz w:val="22"/>
            <w:szCs w:val="22"/>
          </w:rPr>
          <w:t>lauren.delguidice@henryschein.com</w:t>
        </w:r>
      </w:hyperlink>
      <w:r w:rsidRPr="008D6503">
        <w:rPr>
          <w:bCs/>
          <w:color w:val="000000"/>
          <w:sz w:val="22"/>
          <w:szCs w:val="22"/>
        </w:rPr>
        <w:br/>
        <w:t>631.479.7309</w:t>
      </w:r>
    </w:p>
    <w:p w14:paraId="4E072DDB" w14:textId="77777777" w:rsidR="00546106" w:rsidRPr="008D6503" w:rsidRDefault="00546106" w:rsidP="008237B2">
      <w:pPr>
        <w:pStyle w:val="NormalWeb"/>
        <w:spacing w:after="0" w:line="360" w:lineRule="auto"/>
        <w:rPr>
          <w:bCs/>
          <w:color w:val="000000"/>
          <w:sz w:val="22"/>
          <w:szCs w:val="22"/>
        </w:rPr>
      </w:pPr>
    </w:p>
    <w:p w14:paraId="573BFF99" w14:textId="0228E207" w:rsidR="00FE6BFB" w:rsidRPr="007A0C39" w:rsidRDefault="00FE6BFB" w:rsidP="007A0C39">
      <w:pPr>
        <w:pStyle w:val="NormalWeb"/>
        <w:spacing w:after="0" w:line="360" w:lineRule="auto"/>
        <w:jc w:val="center"/>
        <w:rPr>
          <w:bCs/>
          <w:color w:val="000000"/>
          <w:sz w:val="22"/>
          <w:szCs w:val="22"/>
        </w:rPr>
      </w:pPr>
      <w:r w:rsidRPr="008D6503">
        <w:rPr>
          <w:color w:val="000000"/>
          <w:sz w:val="22"/>
          <w:szCs w:val="22"/>
        </w:rPr>
        <w:t>###</w:t>
      </w:r>
    </w:p>
    <w:sectPr w:rsidR="00FE6BFB" w:rsidRPr="007A0C39" w:rsidSect="006870E7">
      <w:headerReference w:type="default" r:id="rId3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FC9FF" w14:textId="77777777" w:rsidR="00BD40BC" w:rsidRDefault="00BD40BC" w:rsidP="00FE6BFB">
      <w:pPr>
        <w:spacing w:after="0" w:line="240" w:lineRule="auto"/>
      </w:pPr>
      <w:r>
        <w:separator/>
      </w:r>
    </w:p>
  </w:endnote>
  <w:endnote w:type="continuationSeparator" w:id="0">
    <w:p w14:paraId="434C0DD1" w14:textId="77777777" w:rsidR="00BD40BC" w:rsidRDefault="00BD40BC" w:rsidP="00FE6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04C90" w14:textId="77777777" w:rsidR="00BD40BC" w:rsidRDefault="00BD40BC" w:rsidP="00FE6BFB">
      <w:pPr>
        <w:spacing w:after="0" w:line="240" w:lineRule="auto"/>
      </w:pPr>
      <w:r>
        <w:separator/>
      </w:r>
    </w:p>
  </w:footnote>
  <w:footnote w:type="continuationSeparator" w:id="0">
    <w:p w14:paraId="59D0F3BA" w14:textId="77777777" w:rsidR="00BD40BC" w:rsidRDefault="00BD40BC" w:rsidP="00FE6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CB2C" w14:textId="3479E1BC" w:rsidR="00FE6BFB" w:rsidRDefault="00FE6BFB" w:rsidP="00FE6BFB">
    <w:pPr>
      <w:pStyle w:val="Header"/>
    </w:pPr>
    <w:r>
      <w:rPr>
        <w:noProof/>
      </w:rPr>
      <w:drawing>
        <wp:anchor distT="0" distB="0" distL="114300" distR="114300" simplePos="0" relativeHeight="251658240" behindDoc="1" locked="0" layoutInCell="1" allowOverlap="1" wp14:anchorId="11271914" wp14:editId="42D5B8A5">
          <wp:simplePos x="0" y="0"/>
          <wp:positionH relativeFrom="column">
            <wp:posOffset>-945885</wp:posOffset>
          </wp:positionH>
          <wp:positionV relativeFrom="page">
            <wp:align>top</wp:align>
          </wp:positionV>
          <wp:extent cx="8075067" cy="533400"/>
          <wp:effectExtent l="0" t="0" r="2540" b="0"/>
          <wp:wrapNone/>
          <wp:docPr id="2" name="Picture 2">
            <a:extLst xmlns:a="http://schemas.openxmlformats.org/drawingml/2006/main">
              <a:ext uri="{FF2B5EF4-FFF2-40B4-BE49-F238E27FC236}">
                <a16:creationId xmlns:a16="http://schemas.microsoft.com/office/drawing/2014/main" id="{32A2047C-3008-415D-B1B9-BCC4FA91FF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075067" cy="533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1A1240DC" wp14:editId="494F04A6">
          <wp:simplePos x="0" y="0"/>
          <wp:positionH relativeFrom="column">
            <wp:posOffset>0</wp:posOffset>
          </wp:positionH>
          <wp:positionV relativeFrom="page">
            <wp:posOffset>389467</wp:posOffset>
          </wp:positionV>
          <wp:extent cx="4974336" cy="384048"/>
          <wp:effectExtent l="0" t="0" r="0" b="0"/>
          <wp:wrapNone/>
          <wp:docPr id="7" name="Picture 7">
            <a:extLst xmlns:a="http://schemas.openxmlformats.org/drawingml/2006/main">
              <a:ext uri="{FF2B5EF4-FFF2-40B4-BE49-F238E27FC236}">
                <a16:creationId xmlns:a16="http://schemas.microsoft.com/office/drawing/2014/main" id="{983DEAAA-5475-41B1-BFC0-6FB4341E7C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4974336" cy="38404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77722E24" wp14:editId="36810902">
          <wp:simplePos x="0" y="0"/>
          <wp:positionH relativeFrom="column">
            <wp:posOffset>-1905</wp:posOffset>
          </wp:positionH>
          <wp:positionV relativeFrom="page">
            <wp:posOffset>-7332134</wp:posOffset>
          </wp:positionV>
          <wp:extent cx="4916654" cy="368208"/>
          <wp:effectExtent l="0" t="0" r="0" b="635"/>
          <wp:wrapNone/>
          <wp:docPr id="3" name="Picture 3">
            <a:extLst xmlns:a="http://schemas.openxmlformats.org/drawingml/2006/main">
              <a:ext uri="{FF2B5EF4-FFF2-40B4-BE49-F238E27FC236}">
                <a16:creationId xmlns:a16="http://schemas.microsoft.com/office/drawing/2014/main" id="{95BA0EEB-4BDC-42AD-B2E6-9D6FAFE863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referRelativeResize="0"/>
                </pic:nvPicPr>
                <pic:blipFill>
                  <a:blip r:embed="rId3">
                    <a:extLst>
                      <a:ext uri="{28A0092B-C50C-407E-A947-70E740481C1C}">
                        <a14:useLocalDpi xmlns:a14="http://schemas.microsoft.com/office/drawing/2010/main" val="0"/>
                      </a:ext>
                    </a:extLst>
                  </a:blip>
                  <a:stretch>
                    <a:fillRect/>
                  </a:stretch>
                </pic:blipFill>
                <pic:spPr>
                  <a:xfrm>
                    <a:off x="0" y="0"/>
                    <a:ext cx="4916654" cy="368208"/>
                  </a:xfrm>
                  <a:prstGeom prst="rect">
                    <a:avLst/>
                  </a:prstGeom>
                </pic:spPr>
              </pic:pic>
            </a:graphicData>
          </a:graphic>
          <wp14:sizeRelH relativeFrom="margin">
            <wp14:pctWidth>0</wp14:pctWidth>
          </wp14:sizeRelH>
          <wp14:sizeRelV relativeFrom="margin">
            <wp14:pctHeight>0</wp14:pctHeight>
          </wp14:sizeRelV>
        </wp:anchor>
      </w:drawing>
    </w:r>
  </w:p>
  <w:p w14:paraId="6A3E1242" w14:textId="77777777" w:rsidR="00FE6BFB" w:rsidRDefault="00FE6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74E9"/>
    <w:multiLevelType w:val="hybridMultilevel"/>
    <w:tmpl w:val="ABC0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3A039F"/>
    <w:multiLevelType w:val="hybridMultilevel"/>
    <w:tmpl w:val="43CC6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58677DF"/>
    <w:multiLevelType w:val="hybridMultilevel"/>
    <w:tmpl w:val="C5DE93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7351142">
    <w:abstractNumId w:val="1"/>
  </w:num>
  <w:num w:numId="2" w16cid:durableId="917176622">
    <w:abstractNumId w:val="2"/>
  </w:num>
  <w:num w:numId="3" w16cid:durableId="926184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FB"/>
    <w:rsid w:val="000059B8"/>
    <w:rsid w:val="0000641F"/>
    <w:rsid w:val="0001628F"/>
    <w:rsid w:val="0002311F"/>
    <w:rsid w:val="00024A80"/>
    <w:rsid w:val="000254F1"/>
    <w:rsid w:val="000328B2"/>
    <w:rsid w:val="00046789"/>
    <w:rsid w:val="00046C89"/>
    <w:rsid w:val="0004746F"/>
    <w:rsid w:val="00053BD8"/>
    <w:rsid w:val="00056CBA"/>
    <w:rsid w:val="000649FE"/>
    <w:rsid w:val="00065878"/>
    <w:rsid w:val="000750F3"/>
    <w:rsid w:val="000828EC"/>
    <w:rsid w:val="00086A7F"/>
    <w:rsid w:val="00086AA5"/>
    <w:rsid w:val="00090439"/>
    <w:rsid w:val="000933A2"/>
    <w:rsid w:val="000A262E"/>
    <w:rsid w:val="000A3697"/>
    <w:rsid w:val="000A4742"/>
    <w:rsid w:val="000A6787"/>
    <w:rsid w:val="000B2407"/>
    <w:rsid w:val="000B28FA"/>
    <w:rsid w:val="000B4F17"/>
    <w:rsid w:val="000B5253"/>
    <w:rsid w:val="000C4EBA"/>
    <w:rsid w:val="000C7E69"/>
    <w:rsid w:val="000D5197"/>
    <w:rsid w:val="000D5751"/>
    <w:rsid w:val="000E073B"/>
    <w:rsid w:val="000E1FBB"/>
    <w:rsid w:val="000E5D2D"/>
    <w:rsid w:val="000F2866"/>
    <w:rsid w:val="000F2AC2"/>
    <w:rsid w:val="000F2E8E"/>
    <w:rsid w:val="00102680"/>
    <w:rsid w:val="00110D7B"/>
    <w:rsid w:val="00113175"/>
    <w:rsid w:val="00122366"/>
    <w:rsid w:val="00126E0B"/>
    <w:rsid w:val="00134C78"/>
    <w:rsid w:val="00134E7E"/>
    <w:rsid w:val="00134F6A"/>
    <w:rsid w:val="0013670D"/>
    <w:rsid w:val="00137646"/>
    <w:rsid w:val="0015011B"/>
    <w:rsid w:val="00152184"/>
    <w:rsid w:val="001525C0"/>
    <w:rsid w:val="00154459"/>
    <w:rsid w:val="00155175"/>
    <w:rsid w:val="00157E78"/>
    <w:rsid w:val="00162C50"/>
    <w:rsid w:val="00163697"/>
    <w:rsid w:val="00163E70"/>
    <w:rsid w:val="00163ECF"/>
    <w:rsid w:val="00177F21"/>
    <w:rsid w:val="00182BC8"/>
    <w:rsid w:val="00183480"/>
    <w:rsid w:val="00192F18"/>
    <w:rsid w:val="001943A8"/>
    <w:rsid w:val="001A22D0"/>
    <w:rsid w:val="001A4DFD"/>
    <w:rsid w:val="001A6018"/>
    <w:rsid w:val="001D6841"/>
    <w:rsid w:val="001E43BC"/>
    <w:rsid w:val="001F087E"/>
    <w:rsid w:val="001F0C08"/>
    <w:rsid w:val="001F19BE"/>
    <w:rsid w:val="001F749F"/>
    <w:rsid w:val="001F7BB7"/>
    <w:rsid w:val="00202F23"/>
    <w:rsid w:val="00203F92"/>
    <w:rsid w:val="00211DB1"/>
    <w:rsid w:val="0021289B"/>
    <w:rsid w:val="00214449"/>
    <w:rsid w:val="0021507A"/>
    <w:rsid w:val="002239F3"/>
    <w:rsid w:val="00236572"/>
    <w:rsid w:val="0024069B"/>
    <w:rsid w:val="0025018A"/>
    <w:rsid w:val="00252496"/>
    <w:rsid w:val="0025502E"/>
    <w:rsid w:val="00257275"/>
    <w:rsid w:val="00262BF0"/>
    <w:rsid w:val="00264B01"/>
    <w:rsid w:val="00267E84"/>
    <w:rsid w:val="00277068"/>
    <w:rsid w:val="002866E1"/>
    <w:rsid w:val="00287F2A"/>
    <w:rsid w:val="00290624"/>
    <w:rsid w:val="0029430C"/>
    <w:rsid w:val="00294632"/>
    <w:rsid w:val="00295825"/>
    <w:rsid w:val="002969C2"/>
    <w:rsid w:val="00296AC4"/>
    <w:rsid w:val="002A08C0"/>
    <w:rsid w:val="002A2029"/>
    <w:rsid w:val="002A2A77"/>
    <w:rsid w:val="002A4E08"/>
    <w:rsid w:val="002B3DDA"/>
    <w:rsid w:val="002C35F1"/>
    <w:rsid w:val="002C3900"/>
    <w:rsid w:val="002D3BAC"/>
    <w:rsid w:val="002D42DA"/>
    <w:rsid w:val="002E06EC"/>
    <w:rsid w:val="002E16FB"/>
    <w:rsid w:val="002E3F65"/>
    <w:rsid w:val="002E680D"/>
    <w:rsid w:val="002E697F"/>
    <w:rsid w:val="002E725A"/>
    <w:rsid w:val="002F1707"/>
    <w:rsid w:val="002F1B1D"/>
    <w:rsid w:val="002F3B55"/>
    <w:rsid w:val="002F6211"/>
    <w:rsid w:val="00301AEE"/>
    <w:rsid w:val="00302167"/>
    <w:rsid w:val="003144A9"/>
    <w:rsid w:val="00315E40"/>
    <w:rsid w:val="003171E8"/>
    <w:rsid w:val="00317C21"/>
    <w:rsid w:val="00322F47"/>
    <w:rsid w:val="00325271"/>
    <w:rsid w:val="00326C6E"/>
    <w:rsid w:val="003316B2"/>
    <w:rsid w:val="0034067E"/>
    <w:rsid w:val="00342ABA"/>
    <w:rsid w:val="003447DC"/>
    <w:rsid w:val="00345669"/>
    <w:rsid w:val="003523BE"/>
    <w:rsid w:val="003547F0"/>
    <w:rsid w:val="00360B8F"/>
    <w:rsid w:val="003721E9"/>
    <w:rsid w:val="003749CD"/>
    <w:rsid w:val="00375435"/>
    <w:rsid w:val="00380A05"/>
    <w:rsid w:val="00386012"/>
    <w:rsid w:val="00392436"/>
    <w:rsid w:val="00392F2C"/>
    <w:rsid w:val="003931DD"/>
    <w:rsid w:val="00393325"/>
    <w:rsid w:val="00393503"/>
    <w:rsid w:val="00395360"/>
    <w:rsid w:val="003A78E9"/>
    <w:rsid w:val="003B11F9"/>
    <w:rsid w:val="003C5833"/>
    <w:rsid w:val="003D0EC1"/>
    <w:rsid w:val="003D1F46"/>
    <w:rsid w:val="003D46DD"/>
    <w:rsid w:val="003D4B60"/>
    <w:rsid w:val="003D5ABD"/>
    <w:rsid w:val="003D5ED6"/>
    <w:rsid w:val="003F11A1"/>
    <w:rsid w:val="003F422C"/>
    <w:rsid w:val="00401764"/>
    <w:rsid w:val="00407207"/>
    <w:rsid w:val="00407FF2"/>
    <w:rsid w:val="0041114E"/>
    <w:rsid w:val="00417FFD"/>
    <w:rsid w:val="004205F3"/>
    <w:rsid w:val="00421324"/>
    <w:rsid w:val="004233D0"/>
    <w:rsid w:val="00423435"/>
    <w:rsid w:val="0042556D"/>
    <w:rsid w:val="00425E78"/>
    <w:rsid w:val="004274C3"/>
    <w:rsid w:val="00431A51"/>
    <w:rsid w:val="00431D57"/>
    <w:rsid w:val="00437DAD"/>
    <w:rsid w:val="00437F99"/>
    <w:rsid w:val="00451014"/>
    <w:rsid w:val="00452660"/>
    <w:rsid w:val="004543E0"/>
    <w:rsid w:val="00455076"/>
    <w:rsid w:val="00460700"/>
    <w:rsid w:val="00461FDF"/>
    <w:rsid w:val="00473A03"/>
    <w:rsid w:val="0047573F"/>
    <w:rsid w:val="00476D5B"/>
    <w:rsid w:val="00476D6D"/>
    <w:rsid w:val="00481ED7"/>
    <w:rsid w:val="00483250"/>
    <w:rsid w:val="004903DA"/>
    <w:rsid w:val="00492463"/>
    <w:rsid w:val="00494906"/>
    <w:rsid w:val="0049499D"/>
    <w:rsid w:val="00494E8F"/>
    <w:rsid w:val="004B052F"/>
    <w:rsid w:val="004B767C"/>
    <w:rsid w:val="004C0ED7"/>
    <w:rsid w:val="004C159E"/>
    <w:rsid w:val="004C1E4D"/>
    <w:rsid w:val="004C6386"/>
    <w:rsid w:val="004C6D8E"/>
    <w:rsid w:val="004D1B31"/>
    <w:rsid w:val="004D3E58"/>
    <w:rsid w:val="004F24EB"/>
    <w:rsid w:val="004F39E4"/>
    <w:rsid w:val="00510571"/>
    <w:rsid w:val="0051673A"/>
    <w:rsid w:val="005227C2"/>
    <w:rsid w:val="00522F09"/>
    <w:rsid w:val="005232EF"/>
    <w:rsid w:val="00523C35"/>
    <w:rsid w:val="00534680"/>
    <w:rsid w:val="00537540"/>
    <w:rsid w:val="00540260"/>
    <w:rsid w:val="00541163"/>
    <w:rsid w:val="00546106"/>
    <w:rsid w:val="00557EFC"/>
    <w:rsid w:val="0056195E"/>
    <w:rsid w:val="00562044"/>
    <w:rsid w:val="005663AD"/>
    <w:rsid w:val="00571445"/>
    <w:rsid w:val="00573B71"/>
    <w:rsid w:val="0057688A"/>
    <w:rsid w:val="00580CE0"/>
    <w:rsid w:val="00585A68"/>
    <w:rsid w:val="00590196"/>
    <w:rsid w:val="00594778"/>
    <w:rsid w:val="005A2818"/>
    <w:rsid w:val="005A446C"/>
    <w:rsid w:val="005B258A"/>
    <w:rsid w:val="005B263B"/>
    <w:rsid w:val="005B6FAF"/>
    <w:rsid w:val="005C0149"/>
    <w:rsid w:val="005C3920"/>
    <w:rsid w:val="005C566F"/>
    <w:rsid w:val="005C5A35"/>
    <w:rsid w:val="005D1B34"/>
    <w:rsid w:val="005D2566"/>
    <w:rsid w:val="005D458C"/>
    <w:rsid w:val="005D7910"/>
    <w:rsid w:val="005E64C4"/>
    <w:rsid w:val="005E6DAE"/>
    <w:rsid w:val="005F382C"/>
    <w:rsid w:val="005F7DB5"/>
    <w:rsid w:val="006017E9"/>
    <w:rsid w:val="00603545"/>
    <w:rsid w:val="0060712B"/>
    <w:rsid w:val="00612B4F"/>
    <w:rsid w:val="00616793"/>
    <w:rsid w:val="00616E49"/>
    <w:rsid w:val="00620808"/>
    <w:rsid w:val="00621023"/>
    <w:rsid w:val="00622A22"/>
    <w:rsid w:val="00630016"/>
    <w:rsid w:val="006348B6"/>
    <w:rsid w:val="006400A0"/>
    <w:rsid w:val="0064068A"/>
    <w:rsid w:val="00654FF9"/>
    <w:rsid w:val="00657779"/>
    <w:rsid w:val="00661EF3"/>
    <w:rsid w:val="00664B52"/>
    <w:rsid w:val="006659DC"/>
    <w:rsid w:val="00667512"/>
    <w:rsid w:val="00667EF3"/>
    <w:rsid w:val="00672EF8"/>
    <w:rsid w:val="006771E2"/>
    <w:rsid w:val="00680675"/>
    <w:rsid w:val="00682220"/>
    <w:rsid w:val="00684BC4"/>
    <w:rsid w:val="006870E7"/>
    <w:rsid w:val="00687DBD"/>
    <w:rsid w:val="006902B1"/>
    <w:rsid w:val="00690AA7"/>
    <w:rsid w:val="00691CE6"/>
    <w:rsid w:val="00691FF8"/>
    <w:rsid w:val="00693494"/>
    <w:rsid w:val="00694BFE"/>
    <w:rsid w:val="006B11A6"/>
    <w:rsid w:val="006B6622"/>
    <w:rsid w:val="006C1F39"/>
    <w:rsid w:val="006C2E73"/>
    <w:rsid w:val="006C4446"/>
    <w:rsid w:val="006D2BFB"/>
    <w:rsid w:val="006D37EE"/>
    <w:rsid w:val="006E1224"/>
    <w:rsid w:val="006E255C"/>
    <w:rsid w:val="006E40C2"/>
    <w:rsid w:val="006E4771"/>
    <w:rsid w:val="006E49A8"/>
    <w:rsid w:val="006E4DDC"/>
    <w:rsid w:val="006F0E4A"/>
    <w:rsid w:val="006F71CE"/>
    <w:rsid w:val="00700E40"/>
    <w:rsid w:val="0070112B"/>
    <w:rsid w:val="00703A28"/>
    <w:rsid w:val="00704BC3"/>
    <w:rsid w:val="00712626"/>
    <w:rsid w:val="0071463A"/>
    <w:rsid w:val="00716633"/>
    <w:rsid w:val="00716716"/>
    <w:rsid w:val="00720A84"/>
    <w:rsid w:val="00727623"/>
    <w:rsid w:val="007332D3"/>
    <w:rsid w:val="00733C91"/>
    <w:rsid w:val="00734F34"/>
    <w:rsid w:val="00736F1E"/>
    <w:rsid w:val="00737ED0"/>
    <w:rsid w:val="0074120E"/>
    <w:rsid w:val="00745736"/>
    <w:rsid w:val="00752CBD"/>
    <w:rsid w:val="00753560"/>
    <w:rsid w:val="00755982"/>
    <w:rsid w:val="00760D85"/>
    <w:rsid w:val="00772393"/>
    <w:rsid w:val="007728A0"/>
    <w:rsid w:val="00772997"/>
    <w:rsid w:val="00775A3A"/>
    <w:rsid w:val="00775AA4"/>
    <w:rsid w:val="00795A6D"/>
    <w:rsid w:val="007968FD"/>
    <w:rsid w:val="007A0C39"/>
    <w:rsid w:val="007A15BB"/>
    <w:rsid w:val="007A1767"/>
    <w:rsid w:val="007B2D29"/>
    <w:rsid w:val="007B44F9"/>
    <w:rsid w:val="007D1226"/>
    <w:rsid w:val="007D2058"/>
    <w:rsid w:val="007D64F4"/>
    <w:rsid w:val="007E0965"/>
    <w:rsid w:val="007E5403"/>
    <w:rsid w:val="007E55DD"/>
    <w:rsid w:val="007E5B15"/>
    <w:rsid w:val="007F2B01"/>
    <w:rsid w:val="00805C7E"/>
    <w:rsid w:val="00807D4A"/>
    <w:rsid w:val="00810B1D"/>
    <w:rsid w:val="00812ABC"/>
    <w:rsid w:val="00815E97"/>
    <w:rsid w:val="008237B2"/>
    <w:rsid w:val="00832D4D"/>
    <w:rsid w:val="00833706"/>
    <w:rsid w:val="0083383C"/>
    <w:rsid w:val="00835A3D"/>
    <w:rsid w:val="00835C77"/>
    <w:rsid w:val="00837C5D"/>
    <w:rsid w:val="0084245C"/>
    <w:rsid w:val="00842AB9"/>
    <w:rsid w:val="00855624"/>
    <w:rsid w:val="008572DB"/>
    <w:rsid w:val="00857D24"/>
    <w:rsid w:val="00875310"/>
    <w:rsid w:val="00875A1D"/>
    <w:rsid w:val="0088253F"/>
    <w:rsid w:val="008832D4"/>
    <w:rsid w:val="0088484F"/>
    <w:rsid w:val="00896C72"/>
    <w:rsid w:val="00897D9F"/>
    <w:rsid w:val="008A4334"/>
    <w:rsid w:val="008A445A"/>
    <w:rsid w:val="008A4951"/>
    <w:rsid w:val="008A4BDC"/>
    <w:rsid w:val="008B4CDE"/>
    <w:rsid w:val="008B5383"/>
    <w:rsid w:val="008B6F18"/>
    <w:rsid w:val="008D32F9"/>
    <w:rsid w:val="008D6503"/>
    <w:rsid w:val="008F053E"/>
    <w:rsid w:val="008F3943"/>
    <w:rsid w:val="008F574D"/>
    <w:rsid w:val="009010BF"/>
    <w:rsid w:val="00901181"/>
    <w:rsid w:val="009022B2"/>
    <w:rsid w:val="0090504A"/>
    <w:rsid w:val="00914CA4"/>
    <w:rsid w:val="00920A02"/>
    <w:rsid w:val="00933006"/>
    <w:rsid w:val="00936516"/>
    <w:rsid w:val="00940FA5"/>
    <w:rsid w:val="00943B6C"/>
    <w:rsid w:val="00952C5E"/>
    <w:rsid w:val="00957791"/>
    <w:rsid w:val="00965845"/>
    <w:rsid w:val="00974B60"/>
    <w:rsid w:val="00985D86"/>
    <w:rsid w:val="00986A7A"/>
    <w:rsid w:val="00992FE1"/>
    <w:rsid w:val="009955B2"/>
    <w:rsid w:val="0099561A"/>
    <w:rsid w:val="009964BF"/>
    <w:rsid w:val="009A2C5D"/>
    <w:rsid w:val="009A6E24"/>
    <w:rsid w:val="009B0AC1"/>
    <w:rsid w:val="009B2DB9"/>
    <w:rsid w:val="009B3869"/>
    <w:rsid w:val="009B4F3F"/>
    <w:rsid w:val="009B5973"/>
    <w:rsid w:val="009B7CAC"/>
    <w:rsid w:val="009C2424"/>
    <w:rsid w:val="009C6B7B"/>
    <w:rsid w:val="009C748C"/>
    <w:rsid w:val="009D17A6"/>
    <w:rsid w:val="009E0CD9"/>
    <w:rsid w:val="009E19A4"/>
    <w:rsid w:val="009E2AF7"/>
    <w:rsid w:val="009E386B"/>
    <w:rsid w:val="009E4A83"/>
    <w:rsid w:val="009F14C4"/>
    <w:rsid w:val="009F6D6F"/>
    <w:rsid w:val="00A00260"/>
    <w:rsid w:val="00A03ABD"/>
    <w:rsid w:val="00A05071"/>
    <w:rsid w:val="00A05A26"/>
    <w:rsid w:val="00A10B6F"/>
    <w:rsid w:val="00A118D3"/>
    <w:rsid w:val="00A177D1"/>
    <w:rsid w:val="00A2474D"/>
    <w:rsid w:val="00A25B1F"/>
    <w:rsid w:val="00A25FF3"/>
    <w:rsid w:val="00A2771A"/>
    <w:rsid w:val="00A27CE1"/>
    <w:rsid w:val="00A32BF4"/>
    <w:rsid w:val="00A32DC4"/>
    <w:rsid w:val="00A40C00"/>
    <w:rsid w:val="00A4737D"/>
    <w:rsid w:val="00A5249E"/>
    <w:rsid w:val="00A614FF"/>
    <w:rsid w:val="00A643DA"/>
    <w:rsid w:val="00A712AB"/>
    <w:rsid w:val="00A71FB2"/>
    <w:rsid w:val="00A73EA1"/>
    <w:rsid w:val="00A73F35"/>
    <w:rsid w:val="00A7474C"/>
    <w:rsid w:val="00A773B5"/>
    <w:rsid w:val="00A8018B"/>
    <w:rsid w:val="00A8348A"/>
    <w:rsid w:val="00A862D5"/>
    <w:rsid w:val="00A86449"/>
    <w:rsid w:val="00A91844"/>
    <w:rsid w:val="00AB0C78"/>
    <w:rsid w:val="00AB545D"/>
    <w:rsid w:val="00AB7085"/>
    <w:rsid w:val="00AC44DE"/>
    <w:rsid w:val="00AD0644"/>
    <w:rsid w:val="00AD1484"/>
    <w:rsid w:val="00AD228B"/>
    <w:rsid w:val="00AD3780"/>
    <w:rsid w:val="00AE470E"/>
    <w:rsid w:val="00AE7C1D"/>
    <w:rsid w:val="00AF045E"/>
    <w:rsid w:val="00AF3A6B"/>
    <w:rsid w:val="00AF46FF"/>
    <w:rsid w:val="00B04DA1"/>
    <w:rsid w:val="00B12651"/>
    <w:rsid w:val="00B201D6"/>
    <w:rsid w:val="00B22E1F"/>
    <w:rsid w:val="00B37D2A"/>
    <w:rsid w:val="00B40594"/>
    <w:rsid w:val="00B473E3"/>
    <w:rsid w:val="00B509E6"/>
    <w:rsid w:val="00B555B4"/>
    <w:rsid w:val="00B625C7"/>
    <w:rsid w:val="00B75DA6"/>
    <w:rsid w:val="00B83C0D"/>
    <w:rsid w:val="00B9347E"/>
    <w:rsid w:val="00B97DF4"/>
    <w:rsid w:val="00BA5C59"/>
    <w:rsid w:val="00BA68C3"/>
    <w:rsid w:val="00BB17F1"/>
    <w:rsid w:val="00BB54CA"/>
    <w:rsid w:val="00BB7A4F"/>
    <w:rsid w:val="00BB7F8D"/>
    <w:rsid w:val="00BC2EF4"/>
    <w:rsid w:val="00BC59BE"/>
    <w:rsid w:val="00BD2F0E"/>
    <w:rsid w:val="00BD40BC"/>
    <w:rsid w:val="00BE0A5F"/>
    <w:rsid w:val="00BE2A09"/>
    <w:rsid w:val="00C013E8"/>
    <w:rsid w:val="00C0172B"/>
    <w:rsid w:val="00C0608B"/>
    <w:rsid w:val="00C072DF"/>
    <w:rsid w:val="00C07640"/>
    <w:rsid w:val="00C10D34"/>
    <w:rsid w:val="00C13A94"/>
    <w:rsid w:val="00C15F64"/>
    <w:rsid w:val="00C161EA"/>
    <w:rsid w:val="00C236FE"/>
    <w:rsid w:val="00C238BF"/>
    <w:rsid w:val="00C278C4"/>
    <w:rsid w:val="00C31B9E"/>
    <w:rsid w:val="00C31EF5"/>
    <w:rsid w:val="00C3570E"/>
    <w:rsid w:val="00C476FF"/>
    <w:rsid w:val="00C47AC0"/>
    <w:rsid w:val="00C47FBD"/>
    <w:rsid w:val="00C54944"/>
    <w:rsid w:val="00C6015C"/>
    <w:rsid w:val="00C63823"/>
    <w:rsid w:val="00C65598"/>
    <w:rsid w:val="00C65C41"/>
    <w:rsid w:val="00C662F6"/>
    <w:rsid w:val="00C72903"/>
    <w:rsid w:val="00C72C01"/>
    <w:rsid w:val="00C73B61"/>
    <w:rsid w:val="00C73BE2"/>
    <w:rsid w:val="00C857E2"/>
    <w:rsid w:val="00C90DF9"/>
    <w:rsid w:val="00C92A59"/>
    <w:rsid w:val="00C932D4"/>
    <w:rsid w:val="00C95114"/>
    <w:rsid w:val="00C952C8"/>
    <w:rsid w:val="00C95BAA"/>
    <w:rsid w:val="00CA082C"/>
    <w:rsid w:val="00CA17C1"/>
    <w:rsid w:val="00CA2F28"/>
    <w:rsid w:val="00CB2B57"/>
    <w:rsid w:val="00CC0CE9"/>
    <w:rsid w:val="00CC12A0"/>
    <w:rsid w:val="00CE5AB3"/>
    <w:rsid w:val="00CE64AD"/>
    <w:rsid w:val="00CE6EE2"/>
    <w:rsid w:val="00CF1357"/>
    <w:rsid w:val="00CF3323"/>
    <w:rsid w:val="00D01A73"/>
    <w:rsid w:val="00D020E7"/>
    <w:rsid w:val="00D04F90"/>
    <w:rsid w:val="00D10E76"/>
    <w:rsid w:val="00D13B1D"/>
    <w:rsid w:val="00D2265C"/>
    <w:rsid w:val="00D23A8C"/>
    <w:rsid w:val="00D241DF"/>
    <w:rsid w:val="00D366F1"/>
    <w:rsid w:val="00D36C2F"/>
    <w:rsid w:val="00D4626F"/>
    <w:rsid w:val="00D5170A"/>
    <w:rsid w:val="00D51AB5"/>
    <w:rsid w:val="00D52E8F"/>
    <w:rsid w:val="00D532DA"/>
    <w:rsid w:val="00D53399"/>
    <w:rsid w:val="00D541D1"/>
    <w:rsid w:val="00D56B03"/>
    <w:rsid w:val="00D62072"/>
    <w:rsid w:val="00D62A1F"/>
    <w:rsid w:val="00D63D89"/>
    <w:rsid w:val="00D72049"/>
    <w:rsid w:val="00D731B6"/>
    <w:rsid w:val="00D76D54"/>
    <w:rsid w:val="00D77698"/>
    <w:rsid w:val="00D85F94"/>
    <w:rsid w:val="00D86230"/>
    <w:rsid w:val="00D90623"/>
    <w:rsid w:val="00D90AC2"/>
    <w:rsid w:val="00D91685"/>
    <w:rsid w:val="00DA0D76"/>
    <w:rsid w:val="00DB0BB2"/>
    <w:rsid w:val="00DB2566"/>
    <w:rsid w:val="00DC50DF"/>
    <w:rsid w:val="00DC65B6"/>
    <w:rsid w:val="00DD3CE9"/>
    <w:rsid w:val="00DD5E39"/>
    <w:rsid w:val="00DE1B6E"/>
    <w:rsid w:val="00DE632B"/>
    <w:rsid w:val="00DF7A7B"/>
    <w:rsid w:val="00E00B8C"/>
    <w:rsid w:val="00E05331"/>
    <w:rsid w:val="00E066DF"/>
    <w:rsid w:val="00E0737A"/>
    <w:rsid w:val="00E131C9"/>
    <w:rsid w:val="00E1637E"/>
    <w:rsid w:val="00E21A88"/>
    <w:rsid w:val="00E22791"/>
    <w:rsid w:val="00E2658B"/>
    <w:rsid w:val="00E3271B"/>
    <w:rsid w:val="00E34F57"/>
    <w:rsid w:val="00E410A1"/>
    <w:rsid w:val="00E453E6"/>
    <w:rsid w:val="00E45CFC"/>
    <w:rsid w:val="00E4752F"/>
    <w:rsid w:val="00E524DE"/>
    <w:rsid w:val="00E54B2E"/>
    <w:rsid w:val="00E6091A"/>
    <w:rsid w:val="00E73ED5"/>
    <w:rsid w:val="00E800DE"/>
    <w:rsid w:val="00E80E94"/>
    <w:rsid w:val="00E82DD2"/>
    <w:rsid w:val="00E93908"/>
    <w:rsid w:val="00E93AD7"/>
    <w:rsid w:val="00EA77CD"/>
    <w:rsid w:val="00EB0E55"/>
    <w:rsid w:val="00EB25B9"/>
    <w:rsid w:val="00EB333D"/>
    <w:rsid w:val="00EB3C00"/>
    <w:rsid w:val="00EB4698"/>
    <w:rsid w:val="00EB59B7"/>
    <w:rsid w:val="00EC01B2"/>
    <w:rsid w:val="00EC1C43"/>
    <w:rsid w:val="00EC314D"/>
    <w:rsid w:val="00EC62C0"/>
    <w:rsid w:val="00EC68A1"/>
    <w:rsid w:val="00EC6C0A"/>
    <w:rsid w:val="00ED3237"/>
    <w:rsid w:val="00ED4EDA"/>
    <w:rsid w:val="00EE1858"/>
    <w:rsid w:val="00EE48CB"/>
    <w:rsid w:val="00EE609B"/>
    <w:rsid w:val="00EF1DD1"/>
    <w:rsid w:val="00EF2C43"/>
    <w:rsid w:val="00EF784C"/>
    <w:rsid w:val="00EF785E"/>
    <w:rsid w:val="00F01047"/>
    <w:rsid w:val="00F06DB7"/>
    <w:rsid w:val="00F208D8"/>
    <w:rsid w:val="00F2623A"/>
    <w:rsid w:val="00F27B56"/>
    <w:rsid w:val="00F3050C"/>
    <w:rsid w:val="00F319C6"/>
    <w:rsid w:val="00F330F4"/>
    <w:rsid w:val="00F3335B"/>
    <w:rsid w:val="00F54BDC"/>
    <w:rsid w:val="00F56A71"/>
    <w:rsid w:val="00F600ED"/>
    <w:rsid w:val="00F620BC"/>
    <w:rsid w:val="00F74DA1"/>
    <w:rsid w:val="00F7584C"/>
    <w:rsid w:val="00F7619D"/>
    <w:rsid w:val="00F77785"/>
    <w:rsid w:val="00F8067E"/>
    <w:rsid w:val="00F92BE8"/>
    <w:rsid w:val="00F94BD5"/>
    <w:rsid w:val="00F97378"/>
    <w:rsid w:val="00FA1853"/>
    <w:rsid w:val="00FA6AB8"/>
    <w:rsid w:val="00FA74D5"/>
    <w:rsid w:val="00FB197A"/>
    <w:rsid w:val="00FB5055"/>
    <w:rsid w:val="00FC133C"/>
    <w:rsid w:val="00FC3655"/>
    <w:rsid w:val="00FC70C7"/>
    <w:rsid w:val="00FE3119"/>
    <w:rsid w:val="00FE5D5F"/>
    <w:rsid w:val="00FE6BFB"/>
    <w:rsid w:val="00FE79F8"/>
    <w:rsid w:val="00FF1503"/>
    <w:rsid w:val="00FF17CF"/>
    <w:rsid w:val="00FF1CEA"/>
    <w:rsid w:val="00FF52D8"/>
    <w:rsid w:val="00FF6893"/>
    <w:rsid w:val="00FF703D"/>
    <w:rsid w:val="00FF726F"/>
    <w:rsid w:val="00FF77E1"/>
    <w:rsid w:val="0CB15F93"/>
    <w:rsid w:val="0E0A1136"/>
    <w:rsid w:val="101D6F43"/>
    <w:rsid w:val="11431AD3"/>
    <w:rsid w:val="19F11CCC"/>
    <w:rsid w:val="1C823B93"/>
    <w:rsid w:val="23408EE2"/>
    <w:rsid w:val="23979601"/>
    <w:rsid w:val="23DCF3B0"/>
    <w:rsid w:val="27E2DD82"/>
    <w:rsid w:val="27E71B86"/>
    <w:rsid w:val="2C31912B"/>
    <w:rsid w:val="2EF7239C"/>
    <w:rsid w:val="32681361"/>
    <w:rsid w:val="350ED711"/>
    <w:rsid w:val="3856B480"/>
    <w:rsid w:val="3AB0F334"/>
    <w:rsid w:val="3E5AFBB1"/>
    <w:rsid w:val="472EC399"/>
    <w:rsid w:val="53593E5E"/>
    <w:rsid w:val="59078CDB"/>
    <w:rsid w:val="60BF1407"/>
    <w:rsid w:val="632D8911"/>
    <w:rsid w:val="669CA9A3"/>
    <w:rsid w:val="6E4F653A"/>
    <w:rsid w:val="6EE6B66D"/>
    <w:rsid w:val="70FCA550"/>
    <w:rsid w:val="76F307AD"/>
    <w:rsid w:val="7709BAC5"/>
    <w:rsid w:val="778A87D8"/>
    <w:rsid w:val="7A0F056E"/>
    <w:rsid w:val="7AC98FA2"/>
    <w:rsid w:val="7B7472EB"/>
    <w:rsid w:val="7D92DB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D2AD8"/>
  <w15:chartTrackingRefBased/>
  <w15:docId w15:val="{80F352D1-A418-4BBC-9FC3-774F3265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FB"/>
    <w:pPr>
      <w:spacing w:line="259" w:lineRule="auto"/>
    </w:pPr>
    <w:rPr>
      <w:kern w:val="0"/>
      <w:sz w:val="22"/>
      <w:szCs w:val="22"/>
      <w14:ligatures w14:val="none"/>
    </w:rPr>
  </w:style>
  <w:style w:type="paragraph" w:styleId="Heading1">
    <w:name w:val="heading 1"/>
    <w:basedOn w:val="Normal"/>
    <w:next w:val="Normal"/>
    <w:link w:val="Heading1Char"/>
    <w:uiPriority w:val="9"/>
    <w:qFormat/>
    <w:rsid w:val="00FE6BF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6BF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6BF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6BF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E6BF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E6BF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E6BF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E6BF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E6BF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B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B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B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B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B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BFB"/>
    <w:rPr>
      <w:rFonts w:eastAsiaTheme="majorEastAsia" w:cstheme="majorBidi"/>
      <w:color w:val="272727" w:themeColor="text1" w:themeTint="D8"/>
    </w:rPr>
  </w:style>
  <w:style w:type="paragraph" w:styleId="Title">
    <w:name w:val="Title"/>
    <w:basedOn w:val="Normal"/>
    <w:next w:val="Normal"/>
    <w:link w:val="TitleChar"/>
    <w:uiPriority w:val="10"/>
    <w:qFormat/>
    <w:rsid w:val="00FE6B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6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BF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E6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BF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E6BFB"/>
    <w:rPr>
      <w:i/>
      <w:iCs/>
      <w:color w:val="404040" w:themeColor="text1" w:themeTint="BF"/>
    </w:rPr>
  </w:style>
  <w:style w:type="paragraph" w:styleId="ListParagraph">
    <w:name w:val="List Paragraph"/>
    <w:basedOn w:val="Normal"/>
    <w:uiPriority w:val="34"/>
    <w:qFormat/>
    <w:rsid w:val="00FE6BF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E6BFB"/>
    <w:rPr>
      <w:i/>
      <w:iCs/>
      <w:color w:val="0F4761" w:themeColor="accent1" w:themeShade="BF"/>
    </w:rPr>
  </w:style>
  <w:style w:type="paragraph" w:styleId="IntenseQuote">
    <w:name w:val="Intense Quote"/>
    <w:basedOn w:val="Normal"/>
    <w:next w:val="Normal"/>
    <w:link w:val="IntenseQuoteChar"/>
    <w:uiPriority w:val="30"/>
    <w:qFormat/>
    <w:rsid w:val="00FE6BF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E6BFB"/>
    <w:rPr>
      <w:i/>
      <w:iCs/>
      <w:color w:val="0F4761" w:themeColor="accent1" w:themeShade="BF"/>
    </w:rPr>
  </w:style>
  <w:style w:type="character" w:styleId="IntenseReference">
    <w:name w:val="Intense Reference"/>
    <w:basedOn w:val="DefaultParagraphFont"/>
    <w:uiPriority w:val="32"/>
    <w:qFormat/>
    <w:rsid w:val="00FE6BFB"/>
    <w:rPr>
      <w:b/>
      <w:bCs/>
      <w:smallCaps/>
      <w:color w:val="0F4761" w:themeColor="accent1" w:themeShade="BF"/>
      <w:spacing w:val="5"/>
    </w:rPr>
  </w:style>
  <w:style w:type="character" w:styleId="Hyperlink">
    <w:name w:val="Hyperlink"/>
    <w:basedOn w:val="DefaultParagraphFont"/>
    <w:uiPriority w:val="99"/>
    <w:unhideWhenUsed/>
    <w:rsid w:val="00FE6BFB"/>
    <w:rPr>
      <w:color w:val="467886" w:themeColor="hyperlink"/>
      <w:u w:val="single"/>
    </w:rPr>
  </w:style>
  <w:style w:type="paragraph" w:styleId="NormalWeb">
    <w:name w:val="Normal (Web)"/>
    <w:basedOn w:val="Normal"/>
    <w:uiPriority w:val="99"/>
    <w:unhideWhenUsed/>
    <w:rsid w:val="00FE6BFB"/>
    <w:rPr>
      <w:rFonts w:ascii="Times New Roman" w:hAnsi="Times New Roman" w:cs="Times New Roman"/>
      <w:sz w:val="24"/>
      <w:szCs w:val="24"/>
    </w:rPr>
  </w:style>
  <w:style w:type="paragraph" w:styleId="Header">
    <w:name w:val="header"/>
    <w:basedOn w:val="Normal"/>
    <w:link w:val="HeaderChar"/>
    <w:uiPriority w:val="99"/>
    <w:unhideWhenUsed/>
    <w:rsid w:val="00FE6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BFB"/>
    <w:rPr>
      <w:kern w:val="0"/>
      <w:sz w:val="22"/>
      <w:szCs w:val="22"/>
      <w14:ligatures w14:val="none"/>
    </w:rPr>
  </w:style>
  <w:style w:type="paragraph" w:styleId="Footer">
    <w:name w:val="footer"/>
    <w:basedOn w:val="Normal"/>
    <w:link w:val="FooterChar"/>
    <w:uiPriority w:val="99"/>
    <w:unhideWhenUsed/>
    <w:rsid w:val="00FE6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BFB"/>
    <w:rPr>
      <w:kern w:val="0"/>
      <w:sz w:val="22"/>
      <w:szCs w:val="22"/>
      <w14:ligatures w14:val="none"/>
    </w:rPr>
  </w:style>
  <w:style w:type="character" w:styleId="UnresolvedMention">
    <w:name w:val="Unresolved Mention"/>
    <w:basedOn w:val="DefaultParagraphFont"/>
    <w:uiPriority w:val="99"/>
    <w:semiHidden/>
    <w:unhideWhenUsed/>
    <w:rsid w:val="00546106"/>
    <w:rPr>
      <w:color w:val="605E5C"/>
      <w:shd w:val="clear" w:color="auto" w:fill="E1DFDD"/>
    </w:rPr>
  </w:style>
  <w:style w:type="character" w:styleId="CommentReference">
    <w:name w:val="annotation reference"/>
    <w:basedOn w:val="DefaultParagraphFont"/>
    <w:uiPriority w:val="99"/>
    <w:semiHidden/>
    <w:unhideWhenUsed/>
    <w:rsid w:val="00326C6E"/>
    <w:rPr>
      <w:sz w:val="16"/>
      <w:szCs w:val="16"/>
    </w:rPr>
  </w:style>
  <w:style w:type="paragraph" w:styleId="CommentText">
    <w:name w:val="annotation text"/>
    <w:basedOn w:val="Normal"/>
    <w:link w:val="CommentTextChar"/>
    <w:uiPriority w:val="99"/>
    <w:unhideWhenUsed/>
    <w:rsid w:val="00326C6E"/>
    <w:pPr>
      <w:spacing w:line="240" w:lineRule="auto"/>
    </w:pPr>
    <w:rPr>
      <w:sz w:val="20"/>
      <w:szCs w:val="20"/>
    </w:rPr>
  </w:style>
  <w:style w:type="character" w:customStyle="1" w:styleId="CommentTextChar">
    <w:name w:val="Comment Text Char"/>
    <w:basedOn w:val="DefaultParagraphFont"/>
    <w:link w:val="CommentText"/>
    <w:uiPriority w:val="99"/>
    <w:rsid w:val="00326C6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26C6E"/>
    <w:rPr>
      <w:b/>
      <w:bCs/>
    </w:rPr>
  </w:style>
  <w:style w:type="character" w:customStyle="1" w:styleId="CommentSubjectChar">
    <w:name w:val="Comment Subject Char"/>
    <w:basedOn w:val="CommentTextChar"/>
    <w:link w:val="CommentSubject"/>
    <w:uiPriority w:val="99"/>
    <w:semiHidden/>
    <w:rsid w:val="00326C6E"/>
    <w:rPr>
      <w:b/>
      <w:bCs/>
      <w:kern w:val="0"/>
      <w:sz w:val="20"/>
      <w:szCs w:val="20"/>
      <w14:ligatures w14:val="none"/>
    </w:rPr>
  </w:style>
  <w:style w:type="paragraph" w:styleId="Revision">
    <w:name w:val="Revision"/>
    <w:hidden/>
    <w:uiPriority w:val="99"/>
    <w:semiHidden/>
    <w:rsid w:val="00CE64AD"/>
    <w:pPr>
      <w:spacing w:after="0" w:line="240" w:lineRule="auto"/>
    </w:pPr>
    <w:rPr>
      <w:kern w:val="0"/>
      <w:sz w:val="22"/>
      <w:szCs w:val="22"/>
      <w14:ligatures w14:val="none"/>
    </w:rPr>
  </w:style>
  <w:style w:type="character" w:styleId="Mention">
    <w:name w:val="Mention"/>
    <w:basedOn w:val="DefaultParagraphFont"/>
    <w:uiPriority w:val="99"/>
    <w:unhideWhenUsed/>
    <w:rsid w:val="008D32F9"/>
    <w:rPr>
      <w:color w:val="2B579A"/>
      <w:shd w:val="clear" w:color="auto" w:fill="E1DFDD"/>
    </w:rPr>
  </w:style>
  <w:style w:type="character" w:styleId="FollowedHyperlink">
    <w:name w:val="FollowedHyperlink"/>
    <w:basedOn w:val="DefaultParagraphFont"/>
    <w:uiPriority w:val="99"/>
    <w:semiHidden/>
    <w:unhideWhenUsed/>
    <w:rsid w:val="008848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plexperformance.com/" TargetMode="External"/><Relationship Id="rId18" Type="http://schemas.openxmlformats.org/officeDocument/2006/relationships/hyperlink" Target="https://cts.businesswire.com/ct/CT?id=smartlink&amp;url=https%3A%2F%2Fwww.henryschein.com%2Fus-en%2Fmedical%2Four-customers%2Fproviders-specialties%2Fathletics-schools.aspx&amp;esheet=54215109&amp;newsitemid=20250225590075&amp;lan=en-US&amp;anchor=click+here&amp;index=11&amp;md5=449736ceda705612c7ea9b51725e73db" TargetMode="External"/><Relationship Id="rId26" Type="http://schemas.openxmlformats.org/officeDocument/2006/relationships/hyperlink" Target="https://www.instagram.com/henryschein/" TargetMode="External"/><Relationship Id="rId3" Type="http://schemas.openxmlformats.org/officeDocument/2006/relationships/customXml" Target="../customXml/item3.xml"/><Relationship Id="rId21" Type="http://schemas.openxmlformats.org/officeDocument/2006/relationships/hyperlink" Target="https://urldefense.com/v3/__https:/cts.businesswire.com/ct/CT?id=smartlink&amp;url=https*3A*2F*2Fwww.henryschein.com*2Fus-en*2Fmedical*2FDefault.aspx&amp;esheet=52579219&amp;newsitemid=20220214005824&amp;lan=en-US&amp;anchor=medical&amp;index=4&amp;md5=5a5200b1a217ca9d07cafbf391d19b82__;JSUlJSUl!!C8D7Pa6reTSs!JCJPVMqNQ2WAUY5gBA7UD1sd7MXJxJ_yqAcS4TkGHKg2P07VcbrntjuG9n-5FY1CcZc$%22%20\t%20%22_blank" TargetMode="External"/><Relationship Id="rId7" Type="http://schemas.openxmlformats.org/officeDocument/2006/relationships/webSettings" Target="webSettings.xml"/><Relationship Id="rId12" Type="http://schemas.openxmlformats.org/officeDocument/2006/relationships/hyperlink" Target="https://atriumhealth.org/" TargetMode="External"/><Relationship Id="rId17" Type="http://schemas.openxmlformats.org/officeDocument/2006/relationships/hyperlink" Target="https://www.henryschein.com/en-us/Specialties/Rising-Star-Award" TargetMode="External"/><Relationship Id="rId25" Type="http://schemas.openxmlformats.org/officeDocument/2006/relationships/hyperlink" Target="https://www.facebook.com/henryschein" TargetMode="External"/><Relationship Id="rId2" Type="http://schemas.openxmlformats.org/officeDocument/2006/relationships/customXml" Target="../customXml/item2.xml"/><Relationship Id="rId16" Type="http://schemas.openxmlformats.org/officeDocument/2006/relationships/hyperlink" Target="https://www.nexus-sportsmed.com/products/dragonfly" TargetMode="External"/><Relationship Id="rId20" Type="http://schemas.openxmlformats.org/officeDocument/2006/relationships/hyperlink" Target="https://urldefense.com/v3/__https:/cts.businesswire.com/ct/CT?id=smartlink&amp;url=https*3A*2F*2Fwww.henryschein.com*2Fus-en*2FDental*2FDefault.aspx&amp;esheet=52579219&amp;newsitemid=20220214005824&amp;lan=en-US&amp;anchor=dental&amp;index=3&amp;md5=be60384cd3e96706fa22e2a451006b93__;JSUlJSUl!!C8D7Pa6reTSs!JCJPVMqNQ2WAUY5gBA7UD1sd7MXJxJ_yqAcS4TkGHKg2P07VcbrntjuG9n-5n57U3LA$%22%20\t%20%22_blank" TargetMode="External"/><Relationship Id="rId29" Type="http://schemas.openxmlformats.org/officeDocument/2006/relationships/hyperlink" Target="mailto:lauren.delguidice@henryschein.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nryschein.com/en-us/Specialties/Rising-Star-Award" TargetMode="External"/><Relationship Id="rId24" Type="http://schemas.openxmlformats.org/officeDocument/2006/relationships/hyperlink" Target="http://www.henryschein.com"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exus-sportsmed.com/products/nemesis" TargetMode="External"/><Relationship Id="rId23" Type="http://schemas.openxmlformats.org/officeDocument/2006/relationships/hyperlink" Target="https://urldefense.com/v3/__https:/cts.businesswire.com/ct/CT?id=smartlink&amp;url=https*3A*2F*2Fwww.henryschein.com*2Fus-en*2Fspecialmarkets*2FDefault.aspx*3Fdid*3Dspecialmarkets_d&amp;esheet=52579219&amp;newsitemid=20220214005824&amp;lan=en-US&amp;anchor=government*and*institutional*health*care*clinics&amp;index=6&amp;md5=0e9822fc4de9e82c945d81e5b71515f5__;JSUlJSUlJSUrKysrKw!!C8D7Pa6reTSs!JCJPVMqNQ2WAUY5gBA7UD1sd7MXJxJ_yqAcS4TkGHKg2P07VcbrntjuG9n-5JYglej0$%22%20\t%20%22_blank" TargetMode="External"/><Relationship Id="rId28" Type="http://schemas.openxmlformats.org/officeDocument/2006/relationships/hyperlink" Target="https://twitter.com/henryschein" TargetMode="External"/><Relationship Id="rId10" Type="http://schemas.openxmlformats.org/officeDocument/2006/relationships/hyperlink" Target="https://www.whslions.net/" TargetMode="External"/><Relationship Id="rId19" Type="http://schemas.openxmlformats.org/officeDocument/2006/relationships/hyperlink" Target="https://urldefense.com/v3/__https:/cts.businesswire.com/ct/CT?id=smartlink&amp;url=http*3A*2F*2Fwww.henryschein.com*2Fus-en*2FCorporate*2FCulture.aspx&amp;esheet=52579219&amp;newsitemid=20220214005824&amp;lan=en-US&amp;anchor=Team*Schein*Members&amp;index=2&amp;md5=89e828decde9147d32ec84acff02dc15__;JSUlJSUlKys!!C8D7Pa6reTSs!JCJPVMqNQ2WAUY5gBA7UD1sd7MXJxJ_yqAcS4TkGHKg2P07VcbrntjuG9n-5y2e6xUg$%22%20\t%20%22_blank"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yperice.com/get-venom/" TargetMode="External"/><Relationship Id="rId22" Type="http://schemas.openxmlformats.org/officeDocument/2006/relationships/hyperlink" Target="https://urldefense.com/v3/__https:/cts.businesswire.com/ct/CT?id=smartlink&amp;url=https*3A*2F*2Fwww.henryschein.com*2Fus-en*2Fzahn*2FDefault.aspx*3Fdid*3Dzahn*26stay*3D1&amp;esheet=52579219&amp;newsitemid=20220214005824&amp;lan=en-US&amp;anchor=dental*laboratories&amp;index=5&amp;md5=f5e8ab4a6c81a5224f18a200997391e0__;JSUlJSUlJSUlJSs!!C8D7Pa6reTSs!JCJPVMqNQ2WAUY5gBA7UD1sd7MXJxJ_yqAcS4TkGHKg2P07VcbrntjuG9n-5cUYwtGA$%22%20\t%20%22_blank" TargetMode="External"/><Relationship Id="rId27" Type="http://schemas.openxmlformats.org/officeDocument/2006/relationships/hyperlink" Target="https://www.linkedin.com/company/henry-schein/"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183985B28BE4A9302E1ED76653727" ma:contentTypeVersion="3" ma:contentTypeDescription="Create a new document." ma:contentTypeScope="" ma:versionID="76a5b76d18f4d1b409311dd70c32e643">
  <xsd:schema xmlns:xsd="http://www.w3.org/2001/XMLSchema" xmlns:xs="http://www.w3.org/2001/XMLSchema" xmlns:p="http://schemas.microsoft.com/office/2006/metadata/properties" xmlns:ns2="4d956af8-6920-4cdd-992d-bce904e076b0" targetNamespace="http://schemas.microsoft.com/office/2006/metadata/properties" ma:root="true" ma:fieldsID="b42949253d31002a0d6cdb0268bed806" ns2:_="">
    <xsd:import namespace="4d956af8-6920-4cdd-992d-bce904e076b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56af8-6920-4cdd-992d-bce904e07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4FBCF-52FF-4384-88AD-A85559F78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56af8-6920-4cdd-992d-bce904e07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72330-1F48-4BD9-B54D-FCF825DFE673}">
  <ds:schemaRefs>
    <ds:schemaRef ds:uri="http://schemas.microsoft.com/sharepoint/v3/contenttype/forms"/>
  </ds:schemaRefs>
</ds:datastoreItem>
</file>

<file path=customXml/itemProps3.xml><?xml version="1.0" encoding="utf-8"?>
<ds:datastoreItem xmlns:ds="http://schemas.openxmlformats.org/officeDocument/2006/customXml" ds:itemID="{8AE76D8F-6CF7-4AD8-BC14-0B793C34F4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3</Pages>
  <Words>792</Words>
  <Characters>4763</Characters>
  <Application>Microsoft Office Word</Application>
  <DocSecurity>0</DocSecurity>
  <Lines>79</Lines>
  <Paragraphs>24</Paragraphs>
  <ScaleCrop>false</ScaleCrop>
  <Company>Henry Schein Inc.</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Usher, Celia</dc:creator>
  <cp:keywords/>
  <dc:description/>
  <cp:lastModifiedBy>Usher, Celia</cp:lastModifiedBy>
  <cp:revision>147</cp:revision>
  <dcterms:created xsi:type="dcterms:W3CDTF">2026-03-20T15:20:00Z</dcterms:created>
  <dcterms:modified xsi:type="dcterms:W3CDTF">2026-04-09T16:35:00Z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0x0101007E7183985B28BE4A9302E1ED76653727</vt:lpwstr>
  </property>
  <property fmtid="{D5CDD505-2E9C-101B-9397-08002B2CF9AE}" pid="3" name="docLang">
    <vt:lpwstr>en</vt:lpwstr>
  </property>
</Properties>
</file>